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1" w:rsidRPr="006034D3" w:rsidRDefault="004038EA" w:rsidP="003F2234">
      <w:pPr>
        <w:pStyle w:val="2"/>
        <w:tabs>
          <w:tab w:val="left" w:pos="0"/>
        </w:tabs>
        <w:ind w:firstLine="709"/>
        <w:jc w:val="right"/>
        <w:rPr>
          <w:b w:val="0"/>
          <w:szCs w:val="28"/>
        </w:rPr>
      </w:pPr>
      <w:r>
        <w:rPr>
          <w:b w:val="0"/>
          <w:szCs w:val="28"/>
        </w:rPr>
        <w:t xml:space="preserve">  </w:t>
      </w:r>
      <w:r w:rsidR="003F2234" w:rsidRPr="006034D3">
        <w:rPr>
          <w:b w:val="0"/>
          <w:szCs w:val="28"/>
        </w:rPr>
        <w:t>Утверждаю</w:t>
      </w:r>
      <w:r w:rsidR="00D87AF1" w:rsidRPr="006034D3">
        <w:rPr>
          <w:b w:val="0"/>
          <w:szCs w:val="28"/>
        </w:rPr>
        <w:t xml:space="preserve"> </w:t>
      </w:r>
    </w:p>
    <w:p w:rsidR="00D87AF1" w:rsidRPr="006034D3" w:rsidRDefault="00D87AF1" w:rsidP="003F2234">
      <w:pPr>
        <w:tabs>
          <w:tab w:val="left" w:pos="0"/>
        </w:tabs>
        <w:ind w:left="710" w:firstLine="709"/>
        <w:jc w:val="right"/>
        <w:rPr>
          <w:sz w:val="28"/>
          <w:szCs w:val="28"/>
        </w:rPr>
      </w:pPr>
      <w:r w:rsidRPr="006034D3">
        <w:rPr>
          <w:sz w:val="28"/>
          <w:szCs w:val="28"/>
        </w:rPr>
        <w:t xml:space="preserve">приказом департамента </w:t>
      </w:r>
    </w:p>
    <w:p w:rsidR="00D87AF1" w:rsidRPr="006034D3" w:rsidRDefault="00D87AF1" w:rsidP="003F2234">
      <w:pPr>
        <w:tabs>
          <w:tab w:val="left" w:pos="0"/>
        </w:tabs>
        <w:ind w:left="710" w:firstLine="709"/>
        <w:jc w:val="right"/>
        <w:rPr>
          <w:sz w:val="28"/>
          <w:szCs w:val="28"/>
        </w:rPr>
      </w:pPr>
      <w:r w:rsidRPr="006034D3">
        <w:rPr>
          <w:sz w:val="28"/>
          <w:szCs w:val="28"/>
        </w:rPr>
        <w:t xml:space="preserve">по развитию предпринимательства </w:t>
      </w:r>
    </w:p>
    <w:p w:rsidR="00D87AF1" w:rsidRPr="006034D3" w:rsidRDefault="00D87AF1" w:rsidP="003F2234">
      <w:pPr>
        <w:tabs>
          <w:tab w:val="left" w:pos="0"/>
        </w:tabs>
        <w:ind w:left="710" w:firstLine="709"/>
        <w:jc w:val="right"/>
        <w:rPr>
          <w:sz w:val="28"/>
          <w:szCs w:val="28"/>
        </w:rPr>
      </w:pPr>
      <w:r w:rsidRPr="006034D3">
        <w:rPr>
          <w:sz w:val="28"/>
          <w:szCs w:val="28"/>
        </w:rPr>
        <w:t xml:space="preserve">и потребительского рынка </w:t>
      </w:r>
    </w:p>
    <w:p w:rsidR="00D87AF1" w:rsidRPr="006034D3" w:rsidRDefault="00D87AF1" w:rsidP="003F2234">
      <w:pPr>
        <w:tabs>
          <w:tab w:val="left" w:pos="0"/>
        </w:tabs>
        <w:ind w:left="710" w:firstLine="709"/>
        <w:jc w:val="right"/>
        <w:rPr>
          <w:sz w:val="28"/>
          <w:szCs w:val="28"/>
        </w:rPr>
      </w:pPr>
      <w:r w:rsidRPr="006034D3">
        <w:rPr>
          <w:sz w:val="28"/>
          <w:szCs w:val="28"/>
        </w:rPr>
        <w:t>Кемеровской области</w:t>
      </w:r>
    </w:p>
    <w:p w:rsidR="00D87AF1" w:rsidRPr="000B66E4" w:rsidRDefault="00D87AF1" w:rsidP="003F2234">
      <w:pPr>
        <w:tabs>
          <w:tab w:val="left" w:pos="0"/>
        </w:tabs>
        <w:ind w:left="710" w:right="-58" w:firstLine="709"/>
        <w:jc w:val="right"/>
        <w:rPr>
          <w:sz w:val="28"/>
          <w:szCs w:val="28"/>
        </w:rPr>
      </w:pPr>
      <w:r w:rsidRPr="006034D3">
        <w:rPr>
          <w:sz w:val="28"/>
          <w:szCs w:val="28"/>
        </w:rPr>
        <w:t>от «</w:t>
      </w:r>
      <w:r w:rsidR="005B3424">
        <w:rPr>
          <w:sz w:val="28"/>
          <w:szCs w:val="28"/>
        </w:rPr>
        <w:t>05</w:t>
      </w:r>
      <w:r w:rsidRPr="006034D3">
        <w:rPr>
          <w:sz w:val="28"/>
          <w:szCs w:val="28"/>
        </w:rPr>
        <w:t xml:space="preserve">» </w:t>
      </w:r>
      <w:r w:rsidR="005B3424">
        <w:rPr>
          <w:sz w:val="28"/>
          <w:szCs w:val="28"/>
        </w:rPr>
        <w:t>августа</w:t>
      </w:r>
      <w:r w:rsidRPr="006034D3">
        <w:rPr>
          <w:sz w:val="28"/>
          <w:szCs w:val="28"/>
        </w:rPr>
        <w:t xml:space="preserve"> г. №</w:t>
      </w:r>
      <w:r w:rsidRPr="006034D3">
        <w:rPr>
          <w:color w:val="000000" w:themeColor="text1"/>
          <w:sz w:val="28"/>
          <w:szCs w:val="28"/>
        </w:rPr>
        <w:t xml:space="preserve"> </w:t>
      </w:r>
      <w:r w:rsidR="005B3424">
        <w:rPr>
          <w:color w:val="000000" w:themeColor="text1"/>
          <w:sz w:val="28"/>
          <w:szCs w:val="28"/>
        </w:rPr>
        <w:t>63-ОД</w:t>
      </w:r>
    </w:p>
    <w:p w:rsidR="00D87AF1" w:rsidRPr="000B66E4" w:rsidRDefault="00D87AF1" w:rsidP="003F2234">
      <w:pPr>
        <w:pStyle w:val="1"/>
        <w:tabs>
          <w:tab w:val="left" w:pos="0"/>
        </w:tabs>
        <w:spacing w:line="360" w:lineRule="auto"/>
        <w:ind w:left="4489" w:firstLine="709"/>
        <w:jc w:val="both"/>
        <w:rPr>
          <w:b w:val="0"/>
          <w:szCs w:val="28"/>
        </w:rPr>
      </w:pPr>
    </w:p>
    <w:p w:rsidR="00D87AF1" w:rsidRPr="000B66E4" w:rsidRDefault="00D87AF1" w:rsidP="003F2234">
      <w:pPr>
        <w:tabs>
          <w:tab w:val="left" w:pos="0"/>
        </w:tabs>
        <w:spacing w:line="360" w:lineRule="auto"/>
        <w:ind w:left="709" w:firstLine="709"/>
        <w:jc w:val="both"/>
        <w:rPr>
          <w:sz w:val="28"/>
          <w:szCs w:val="28"/>
        </w:rPr>
      </w:pPr>
    </w:p>
    <w:p w:rsidR="00410F04" w:rsidRDefault="00D87AF1" w:rsidP="003F2234">
      <w:pPr>
        <w:tabs>
          <w:tab w:val="left" w:pos="0"/>
        </w:tabs>
        <w:spacing w:line="360" w:lineRule="auto"/>
        <w:ind w:firstLine="709"/>
        <w:jc w:val="center"/>
        <w:rPr>
          <w:b/>
          <w:sz w:val="28"/>
          <w:szCs w:val="28"/>
        </w:rPr>
      </w:pPr>
      <w:r w:rsidRPr="000B66E4">
        <w:rPr>
          <w:b/>
          <w:sz w:val="28"/>
          <w:szCs w:val="28"/>
        </w:rPr>
        <w:t xml:space="preserve">Положение о проведении конкурса </w:t>
      </w:r>
    </w:p>
    <w:p w:rsidR="00D87AF1" w:rsidRPr="000B66E4" w:rsidRDefault="00D87AF1" w:rsidP="003F2234">
      <w:pPr>
        <w:tabs>
          <w:tab w:val="left" w:pos="0"/>
        </w:tabs>
        <w:spacing w:line="360" w:lineRule="auto"/>
        <w:ind w:firstLine="709"/>
        <w:jc w:val="center"/>
        <w:rPr>
          <w:b/>
          <w:sz w:val="28"/>
          <w:szCs w:val="28"/>
        </w:rPr>
      </w:pPr>
      <w:r w:rsidRPr="000B66E4">
        <w:rPr>
          <w:b/>
          <w:sz w:val="28"/>
          <w:szCs w:val="28"/>
        </w:rPr>
        <w:t>среди молодежи в возрасте 14 - 17 лет</w:t>
      </w:r>
      <w:r w:rsidR="00410F04">
        <w:rPr>
          <w:b/>
          <w:sz w:val="28"/>
          <w:szCs w:val="28"/>
        </w:rPr>
        <w:t xml:space="preserve"> </w:t>
      </w:r>
      <w:r w:rsidRPr="000B66E4">
        <w:rPr>
          <w:b/>
          <w:sz w:val="28"/>
          <w:szCs w:val="28"/>
        </w:rPr>
        <w:t>«Мой бизнес-кумир»</w:t>
      </w:r>
    </w:p>
    <w:p w:rsidR="00D87AF1" w:rsidRPr="000B66E4" w:rsidRDefault="00D87AF1" w:rsidP="003F2234">
      <w:pPr>
        <w:tabs>
          <w:tab w:val="left" w:pos="0"/>
        </w:tabs>
        <w:spacing w:line="360" w:lineRule="auto"/>
        <w:ind w:left="709" w:firstLine="709"/>
        <w:jc w:val="both"/>
        <w:rPr>
          <w:sz w:val="28"/>
          <w:szCs w:val="28"/>
        </w:rPr>
      </w:pPr>
    </w:p>
    <w:p w:rsidR="000B66E4" w:rsidRPr="009B42CF" w:rsidRDefault="000B66E4"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r w:rsidRPr="000B66E4">
        <w:rPr>
          <w:rFonts w:eastAsia="Calibri"/>
          <w:b/>
          <w:sz w:val="28"/>
          <w:szCs w:val="28"/>
          <w:lang w:eastAsia="en-US"/>
        </w:rPr>
        <w:t>1. Общие положения</w:t>
      </w:r>
    </w:p>
    <w:p w:rsidR="000B66E4" w:rsidRPr="000B66E4" w:rsidRDefault="000B66E4" w:rsidP="003F2234">
      <w:pPr>
        <w:tabs>
          <w:tab w:val="left" w:pos="0"/>
        </w:tabs>
        <w:spacing w:line="360" w:lineRule="auto"/>
        <w:ind w:firstLine="709"/>
        <w:jc w:val="both"/>
        <w:rPr>
          <w:rFonts w:eastAsia="Calibri"/>
          <w:b/>
          <w:sz w:val="28"/>
          <w:szCs w:val="28"/>
          <w:lang w:eastAsia="en-US"/>
        </w:rPr>
      </w:pPr>
      <w:r w:rsidRPr="000B66E4">
        <w:rPr>
          <w:rFonts w:eastAsia="Calibri"/>
          <w:sz w:val="28"/>
          <w:szCs w:val="28"/>
          <w:lang w:eastAsia="en-US"/>
        </w:rPr>
        <w:t>1.</w:t>
      </w:r>
      <w:r>
        <w:rPr>
          <w:rFonts w:eastAsia="Calibri"/>
          <w:sz w:val="28"/>
          <w:szCs w:val="28"/>
          <w:lang w:eastAsia="en-US"/>
        </w:rPr>
        <w:t>1.</w:t>
      </w:r>
      <w:r w:rsidRPr="000B66E4">
        <w:rPr>
          <w:rFonts w:eastAsia="Calibri"/>
          <w:sz w:val="28"/>
          <w:szCs w:val="28"/>
          <w:lang w:eastAsia="en-US"/>
        </w:rPr>
        <w:t xml:space="preserve"> Настоящее Положение определяет порядок и условия проведения </w:t>
      </w:r>
      <w:r w:rsidR="00D87AF1" w:rsidRPr="000B66E4">
        <w:rPr>
          <w:rFonts w:eastAsia="Calibri"/>
          <w:sz w:val="28"/>
          <w:szCs w:val="28"/>
          <w:lang w:eastAsia="en-US"/>
        </w:rPr>
        <w:t>конкурса среди молодежи в возрасте 14 - 17 лет</w:t>
      </w:r>
      <w:r w:rsidRPr="000B66E4">
        <w:rPr>
          <w:rFonts w:eastAsia="Calibri"/>
          <w:sz w:val="28"/>
          <w:szCs w:val="28"/>
          <w:lang w:eastAsia="en-US"/>
        </w:rPr>
        <w:t xml:space="preserve"> </w:t>
      </w:r>
      <w:r w:rsidR="00D87AF1" w:rsidRPr="000B66E4">
        <w:rPr>
          <w:rFonts w:eastAsia="Calibri"/>
          <w:sz w:val="28"/>
          <w:szCs w:val="28"/>
          <w:lang w:eastAsia="en-US"/>
        </w:rPr>
        <w:t>«Мой бизнес-кумир»</w:t>
      </w:r>
      <w:r w:rsidRPr="000B66E4">
        <w:rPr>
          <w:rFonts w:eastAsia="Calibri"/>
          <w:sz w:val="28"/>
          <w:szCs w:val="28"/>
          <w:lang w:eastAsia="en-US"/>
        </w:rPr>
        <w:t xml:space="preserve"> (далее – </w:t>
      </w:r>
      <w:r>
        <w:rPr>
          <w:rFonts w:eastAsia="Calibri"/>
          <w:sz w:val="28"/>
          <w:szCs w:val="28"/>
          <w:lang w:eastAsia="en-US"/>
        </w:rPr>
        <w:t>К</w:t>
      </w:r>
      <w:r w:rsidR="00096AC6">
        <w:rPr>
          <w:rFonts w:eastAsia="Calibri"/>
          <w:sz w:val="28"/>
          <w:szCs w:val="28"/>
          <w:lang w:eastAsia="en-US"/>
        </w:rPr>
        <w:t>онкурс), а также</w:t>
      </w:r>
      <w:r w:rsidR="00B42F55" w:rsidRPr="00B42F55">
        <w:rPr>
          <w:sz w:val="28"/>
          <w:szCs w:val="28"/>
        </w:rPr>
        <w:t xml:space="preserve"> </w:t>
      </w:r>
      <w:r w:rsidR="00096AC6" w:rsidRPr="00237229">
        <w:rPr>
          <w:sz w:val="28"/>
          <w:szCs w:val="28"/>
        </w:rPr>
        <w:t>требования к участникам, критерии отбора победителей и действует до завершения Конкурса.</w:t>
      </w:r>
    </w:p>
    <w:p w:rsidR="000B66E4" w:rsidRPr="000B66E4" w:rsidRDefault="000B66E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1.</w:t>
      </w:r>
      <w:r w:rsidRPr="000B66E4">
        <w:rPr>
          <w:rFonts w:eastAsia="Calibri"/>
          <w:sz w:val="28"/>
          <w:szCs w:val="28"/>
          <w:lang w:eastAsia="en-US"/>
        </w:rPr>
        <w:t xml:space="preserve">2. </w:t>
      </w:r>
      <w:r w:rsidR="00B42F55">
        <w:rPr>
          <w:rFonts w:eastAsia="Calibri"/>
          <w:sz w:val="28"/>
          <w:szCs w:val="28"/>
          <w:lang w:eastAsia="en-US"/>
        </w:rPr>
        <w:t>Срок поведения конкурса: с</w:t>
      </w:r>
      <w:r w:rsidR="00723E79">
        <w:rPr>
          <w:rFonts w:eastAsia="Calibri"/>
          <w:sz w:val="28"/>
          <w:szCs w:val="28"/>
          <w:lang w:eastAsia="en-US"/>
        </w:rPr>
        <w:t>о</w:t>
      </w:r>
      <w:r w:rsidRPr="000B66E4">
        <w:rPr>
          <w:rFonts w:eastAsia="Calibri"/>
          <w:sz w:val="28"/>
          <w:szCs w:val="28"/>
          <w:lang w:eastAsia="en-US"/>
        </w:rPr>
        <w:t xml:space="preserve"> </w:t>
      </w:r>
      <w:r w:rsidR="00723E79">
        <w:rPr>
          <w:rFonts w:eastAsia="Calibri"/>
          <w:sz w:val="28"/>
          <w:szCs w:val="28"/>
          <w:lang w:eastAsia="en-US"/>
        </w:rPr>
        <w:t>2</w:t>
      </w:r>
      <w:r w:rsidRPr="000B66E4">
        <w:rPr>
          <w:rFonts w:eastAsia="Calibri"/>
          <w:sz w:val="28"/>
          <w:szCs w:val="28"/>
          <w:lang w:eastAsia="en-US"/>
        </w:rPr>
        <w:t xml:space="preserve"> сентября 201</w:t>
      </w:r>
      <w:r>
        <w:rPr>
          <w:rFonts w:eastAsia="Calibri"/>
          <w:sz w:val="28"/>
          <w:szCs w:val="28"/>
          <w:lang w:eastAsia="en-US"/>
        </w:rPr>
        <w:t>9</w:t>
      </w:r>
      <w:r w:rsidRPr="000B66E4">
        <w:rPr>
          <w:rFonts w:eastAsia="Calibri"/>
          <w:sz w:val="28"/>
          <w:szCs w:val="28"/>
          <w:lang w:eastAsia="en-US"/>
        </w:rPr>
        <w:t xml:space="preserve"> года по </w:t>
      </w:r>
      <w:r>
        <w:rPr>
          <w:rFonts w:eastAsia="Calibri"/>
          <w:sz w:val="28"/>
          <w:szCs w:val="28"/>
          <w:lang w:eastAsia="en-US"/>
        </w:rPr>
        <w:t>30</w:t>
      </w:r>
      <w:r w:rsidRPr="000B66E4">
        <w:rPr>
          <w:rFonts w:eastAsia="Calibri"/>
          <w:sz w:val="28"/>
          <w:szCs w:val="28"/>
          <w:lang w:eastAsia="en-US"/>
        </w:rPr>
        <w:t xml:space="preserve"> сентября 201</w:t>
      </w:r>
      <w:r>
        <w:rPr>
          <w:rFonts w:eastAsia="Calibri"/>
          <w:sz w:val="28"/>
          <w:szCs w:val="28"/>
          <w:lang w:eastAsia="en-US"/>
        </w:rPr>
        <w:t>9</w:t>
      </w:r>
      <w:r w:rsidRPr="000B66E4">
        <w:rPr>
          <w:rFonts w:eastAsia="Calibri"/>
          <w:sz w:val="28"/>
          <w:szCs w:val="28"/>
          <w:lang w:eastAsia="en-US"/>
        </w:rPr>
        <w:t xml:space="preserve"> года. </w:t>
      </w:r>
    </w:p>
    <w:p w:rsidR="00CF0433" w:rsidRPr="00C97965" w:rsidRDefault="00CF0433" w:rsidP="003F2234">
      <w:pPr>
        <w:tabs>
          <w:tab w:val="left" w:pos="0"/>
        </w:tabs>
        <w:spacing w:line="360" w:lineRule="auto"/>
        <w:ind w:firstLine="709"/>
        <w:jc w:val="both"/>
        <w:rPr>
          <w:sz w:val="28"/>
          <w:szCs w:val="28"/>
        </w:rPr>
      </w:pPr>
      <w:r w:rsidRPr="00237229">
        <w:rPr>
          <w:sz w:val="28"/>
          <w:szCs w:val="28"/>
        </w:rPr>
        <w:t>1.</w:t>
      </w:r>
      <w:r w:rsidRPr="00CF0433">
        <w:rPr>
          <w:sz w:val="28"/>
          <w:szCs w:val="28"/>
        </w:rPr>
        <w:t>3</w:t>
      </w:r>
      <w:r w:rsidRPr="00237229">
        <w:rPr>
          <w:sz w:val="28"/>
          <w:szCs w:val="28"/>
        </w:rPr>
        <w:t xml:space="preserve">. </w:t>
      </w:r>
      <w:r w:rsidR="00C97965">
        <w:rPr>
          <w:sz w:val="28"/>
          <w:szCs w:val="28"/>
        </w:rPr>
        <w:t>Информация о К</w:t>
      </w:r>
      <w:r w:rsidR="00C97965" w:rsidRPr="00C97965">
        <w:rPr>
          <w:sz w:val="28"/>
          <w:szCs w:val="28"/>
        </w:rPr>
        <w:t xml:space="preserve">онкурсе размещается на сайте департамента </w:t>
      </w:r>
      <w:r w:rsidR="00C97965" w:rsidRPr="00096AC6">
        <w:rPr>
          <w:rFonts w:eastAsia="Calibri"/>
          <w:sz w:val="28"/>
          <w:szCs w:val="28"/>
          <w:lang w:eastAsia="en-US"/>
        </w:rPr>
        <w:t>по развитию предпринимательства и потребительского рынка Кемеровской области</w:t>
      </w:r>
      <w:r w:rsidR="00BC687F">
        <w:rPr>
          <w:rFonts w:eastAsia="Calibri"/>
          <w:sz w:val="28"/>
          <w:szCs w:val="28"/>
          <w:lang w:eastAsia="en-US"/>
        </w:rPr>
        <w:t xml:space="preserve"> (далее - Департамент)</w:t>
      </w:r>
      <w:r w:rsidR="001964F5">
        <w:rPr>
          <w:rFonts w:eastAsia="Calibri"/>
          <w:sz w:val="28"/>
          <w:szCs w:val="28"/>
          <w:lang w:eastAsia="en-US"/>
        </w:rPr>
        <w:t xml:space="preserve"> </w:t>
      </w:r>
      <w:hyperlink r:id="rId8" w:history="1">
        <w:r w:rsidR="001964F5" w:rsidRPr="001964F5">
          <w:rPr>
            <w:rStyle w:val="aa"/>
            <w:rFonts w:eastAsia="Calibri"/>
            <w:sz w:val="28"/>
            <w:szCs w:val="28"/>
            <w:lang w:eastAsia="en-US"/>
          </w:rPr>
          <w:t>https://dprpko.ru/</w:t>
        </w:r>
      </w:hyperlink>
      <w:r w:rsidR="00C97965" w:rsidRPr="00C97965">
        <w:rPr>
          <w:sz w:val="28"/>
          <w:szCs w:val="28"/>
        </w:rPr>
        <w:t>.</w:t>
      </w:r>
    </w:p>
    <w:p w:rsidR="000B66E4" w:rsidRDefault="000B66E4" w:rsidP="004C759C">
      <w:pPr>
        <w:tabs>
          <w:tab w:val="left" w:pos="0"/>
        </w:tabs>
        <w:spacing w:line="360" w:lineRule="auto"/>
        <w:ind w:firstLine="709"/>
        <w:jc w:val="both"/>
        <w:rPr>
          <w:rFonts w:eastAsia="Calibri"/>
          <w:sz w:val="28"/>
          <w:szCs w:val="28"/>
          <w:lang w:eastAsia="en-US"/>
        </w:rPr>
      </w:pPr>
      <w:r w:rsidRPr="000B66E4">
        <w:rPr>
          <w:rFonts w:eastAsia="Calibri"/>
          <w:sz w:val="28"/>
          <w:szCs w:val="28"/>
          <w:lang w:eastAsia="en-US"/>
        </w:rPr>
        <w:t>1.</w:t>
      </w:r>
      <w:r>
        <w:rPr>
          <w:rFonts w:eastAsia="Calibri"/>
          <w:sz w:val="28"/>
          <w:szCs w:val="28"/>
          <w:lang w:eastAsia="en-US"/>
        </w:rPr>
        <w:t>4</w:t>
      </w:r>
      <w:r w:rsidRPr="000B66E4">
        <w:rPr>
          <w:rFonts w:eastAsia="Calibri"/>
          <w:sz w:val="28"/>
          <w:szCs w:val="28"/>
          <w:lang w:eastAsia="en-US"/>
        </w:rPr>
        <w:t>. Организатором</w:t>
      </w:r>
      <w:r w:rsidR="00C97965">
        <w:rPr>
          <w:rFonts w:eastAsia="Calibri"/>
          <w:sz w:val="28"/>
          <w:szCs w:val="28"/>
          <w:lang w:eastAsia="en-US"/>
        </w:rPr>
        <w:t> </w:t>
      </w:r>
      <w:r w:rsidRPr="000B66E4">
        <w:rPr>
          <w:rFonts w:eastAsia="Calibri"/>
          <w:sz w:val="28"/>
          <w:szCs w:val="28"/>
          <w:lang w:eastAsia="en-US"/>
        </w:rPr>
        <w:t>Конкурса</w:t>
      </w:r>
      <w:r w:rsidR="00C97965">
        <w:rPr>
          <w:rFonts w:eastAsia="Calibri"/>
          <w:sz w:val="28"/>
          <w:szCs w:val="28"/>
          <w:lang w:eastAsia="en-US"/>
        </w:rPr>
        <w:t> </w:t>
      </w:r>
      <w:r w:rsidRPr="000B66E4">
        <w:rPr>
          <w:rFonts w:eastAsia="Calibri"/>
          <w:sz w:val="28"/>
          <w:szCs w:val="28"/>
          <w:lang w:eastAsia="en-US"/>
        </w:rPr>
        <w:t>является</w:t>
      </w:r>
      <w:r w:rsidR="00C97965">
        <w:rPr>
          <w:rFonts w:eastAsia="Calibri"/>
          <w:sz w:val="28"/>
          <w:szCs w:val="28"/>
          <w:lang w:eastAsia="en-US"/>
        </w:rPr>
        <w:t> Департамент.</w:t>
      </w:r>
    </w:p>
    <w:p w:rsidR="00FB4979" w:rsidRPr="000B66E4" w:rsidRDefault="00FB4979"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p>
    <w:p w:rsidR="000B66E4" w:rsidRPr="000B66E4" w:rsidRDefault="000B66E4" w:rsidP="003F2234">
      <w:pPr>
        <w:tabs>
          <w:tab w:val="left" w:pos="0"/>
        </w:tabs>
        <w:overflowPunct w:val="0"/>
        <w:autoSpaceDE w:val="0"/>
        <w:autoSpaceDN w:val="0"/>
        <w:adjustRightInd w:val="0"/>
        <w:spacing w:line="360" w:lineRule="auto"/>
        <w:ind w:firstLine="709"/>
        <w:jc w:val="center"/>
        <w:textAlignment w:val="baseline"/>
        <w:rPr>
          <w:rFonts w:eastAsia="Calibri"/>
          <w:sz w:val="28"/>
          <w:szCs w:val="28"/>
          <w:lang w:eastAsia="en-US"/>
        </w:rPr>
      </w:pPr>
      <w:r w:rsidRPr="00EE59B0">
        <w:rPr>
          <w:rFonts w:eastAsia="Calibri"/>
          <w:b/>
          <w:sz w:val="28"/>
          <w:szCs w:val="28"/>
          <w:lang w:eastAsia="en-US"/>
        </w:rPr>
        <w:t>2.</w:t>
      </w:r>
      <w:r w:rsidRPr="000B66E4">
        <w:rPr>
          <w:rFonts w:eastAsia="Calibri"/>
          <w:sz w:val="28"/>
          <w:szCs w:val="28"/>
          <w:lang w:eastAsia="en-US"/>
        </w:rPr>
        <w:t xml:space="preserve"> </w:t>
      </w:r>
      <w:r w:rsidR="00484135" w:rsidRPr="00484135">
        <w:rPr>
          <w:rFonts w:eastAsia="Calibri"/>
          <w:b/>
          <w:sz w:val="28"/>
          <w:szCs w:val="28"/>
          <w:lang w:eastAsia="en-US"/>
        </w:rPr>
        <w:t xml:space="preserve">Цели и задачи </w:t>
      </w:r>
      <w:r w:rsidR="00484135">
        <w:rPr>
          <w:rFonts w:eastAsia="Calibri"/>
          <w:b/>
          <w:sz w:val="28"/>
          <w:szCs w:val="28"/>
          <w:lang w:eastAsia="en-US"/>
        </w:rPr>
        <w:t>К</w:t>
      </w:r>
      <w:r w:rsidR="00484135" w:rsidRPr="00484135">
        <w:rPr>
          <w:rFonts w:eastAsia="Calibri"/>
          <w:b/>
          <w:sz w:val="28"/>
          <w:szCs w:val="28"/>
          <w:lang w:eastAsia="en-US"/>
        </w:rPr>
        <w:t>онкурса</w:t>
      </w:r>
    </w:p>
    <w:p w:rsidR="000B66E4" w:rsidRPr="000B66E4" w:rsidRDefault="00EE59B0"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2.1.</w:t>
      </w:r>
      <w:r w:rsidR="000B66E4" w:rsidRPr="000B66E4">
        <w:rPr>
          <w:rFonts w:eastAsia="Calibri"/>
          <w:sz w:val="28"/>
          <w:szCs w:val="28"/>
          <w:lang w:eastAsia="en-US"/>
        </w:rPr>
        <w:t xml:space="preserve"> </w:t>
      </w:r>
      <w:r w:rsidR="00B42F55" w:rsidRPr="00237229">
        <w:rPr>
          <w:sz w:val="28"/>
          <w:szCs w:val="28"/>
        </w:rPr>
        <w:t xml:space="preserve">Цель Конкурса - повышение интереса </w:t>
      </w:r>
      <w:r w:rsidR="00B42F55">
        <w:rPr>
          <w:sz w:val="28"/>
          <w:szCs w:val="28"/>
        </w:rPr>
        <w:t xml:space="preserve">молодежи Кузбасса </w:t>
      </w:r>
      <w:r w:rsidR="00B42F55" w:rsidRPr="00237229">
        <w:rPr>
          <w:sz w:val="28"/>
          <w:szCs w:val="28"/>
        </w:rPr>
        <w:t>к реализации собственных предпринимательских идей и бизнес-проектов,</w:t>
      </w:r>
      <w:r w:rsidR="00CF0433" w:rsidRPr="00CF0433">
        <w:rPr>
          <w:sz w:val="28"/>
          <w:szCs w:val="28"/>
        </w:rPr>
        <w:t xml:space="preserve"> </w:t>
      </w:r>
      <w:r w:rsidR="00B42F55">
        <w:rPr>
          <w:sz w:val="28"/>
          <w:szCs w:val="28"/>
        </w:rPr>
        <w:t xml:space="preserve"> </w:t>
      </w:r>
      <w:r w:rsidR="00CF0433">
        <w:rPr>
          <w:rFonts w:eastAsia="Calibri"/>
          <w:sz w:val="28"/>
          <w:szCs w:val="28"/>
          <w:lang w:eastAsia="en-US"/>
        </w:rPr>
        <w:t xml:space="preserve">к получению знаний и навыков, необходимых для создания своего бизнеса </w:t>
      </w:r>
      <w:r w:rsidR="00CF0433" w:rsidRPr="00CF0433">
        <w:rPr>
          <w:rFonts w:eastAsia="Calibri"/>
          <w:sz w:val="28"/>
          <w:szCs w:val="28"/>
          <w:lang w:eastAsia="en-US"/>
        </w:rPr>
        <w:t xml:space="preserve"> </w:t>
      </w:r>
      <w:r w:rsidR="00CF0433">
        <w:rPr>
          <w:rFonts w:eastAsia="Calibri"/>
          <w:sz w:val="28"/>
          <w:szCs w:val="28"/>
          <w:lang w:eastAsia="en-US"/>
        </w:rPr>
        <w:t xml:space="preserve">и </w:t>
      </w:r>
      <w:r w:rsidR="00B42F55">
        <w:rPr>
          <w:rFonts w:eastAsia="Calibri"/>
          <w:sz w:val="28"/>
          <w:szCs w:val="28"/>
          <w:lang w:eastAsia="en-US"/>
        </w:rPr>
        <w:t>развитие молодежного предпринимательства среди молодежи в</w:t>
      </w:r>
      <w:r w:rsidR="00484135" w:rsidRPr="000B66E4">
        <w:rPr>
          <w:rFonts w:eastAsia="Calibri"/>
          <w:sz w:val="28"/>
          <w:szCs w:val="28"/>
          <w:lang w:eastAsia="en-US"/>
        </w:rPr>
        <w:t xml:space="preserve"> возрасте 14 - 17 лет</w:t>
      </w:r>
      <w:r w:rsidR="00484135">
        <w:rPr>
          <w:rFonts w:eastAsia="Calibri"/>
          <w:sz w:val="28"/>
          <w:szCs w:val="28"/>
          <w:lang w:eastAsia="en-US"/>
        </w:rPr>
        <w:t xml:space="preserve">, проживающей на территории </w:t>
      </w:r>
      <w:r w:rsidRPr="000B66E4">
        <w:rPr>
          <w:rFonts w:eastAsia="Calibri"/>
          <w:sz w:val="28"/>
          <w:szCs w:val="28"/>
          <w:lang w:eastAsia="en-US"/>
        </w:rPr>
        <w:t>Кемеровской области - Кузбасса</w:t>
      </w:r>
      <w:r w:rsidR="000B66E4" w:rsidRPr="000B66E4">
        <w:rPr>
          <w:rFonts w:eastAsia="Calibri"/>
          <w:sz w:val="28"/>
          <w:szCs w:val="28"/>
          <w:lang w:eastAsia="en-US"/>
        </w:rPr>
        <w:t>.</w:t>
      </w:r>
    </w:p>
    <w:p w:rsidR="000B66E4" w:rsidRPr="000B66E4" w:rsidRDefault="00EE59B0"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2.2.</w:t>
      </w:r>
      <w:r w:rsidR="000B66E4" w:rsidRPr="000B66E4">
        <w:rPr>
          <w:rFonts w:eastAsia="Calibri"/>
          <w:sz w:val="28"/>
          <w:szCs w:val="28"/>
          <w:lang w:eastAsia="en-US"/>
        </w:rPr>
        <w:t xml:space="preserve"> Задачи конкурса:</w:t>
      </w:r>
    </w:p>
    <w:p w:rsidR="000B66E4" w:rsidRPr="000B66E4" w:rsidRDefault="000B66E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sidRPr="000B66E4">
        <w:rPr>
          <w:rFonts w:eastAsia="Calibri"/>
          <w:sz w:val="28"/>
          <w:szCs w:val="28"/>
          <w:lang w:eastAsia="en-US"/>
        </w:rPr>
        <w:t xml:space="preserve">- раскрытие </w:t>
      </w:r>
      <w:r w:rsidR="00EE59B0">
        <w:rPr>
          <w:rFonts w:eastAsia="Calibri"/>
          <w:sz w:val="28"/>
          <w:szCs w:val="28"/>
          <w:lang w:eastAsia="en-US"/>
        </w:rPr>
        <w:t>предпринимательского</w:t>
      </w:r>
      <w:r w:rsidRPr="000B66E4">
        <w:rPr>
          <w:rFonts w:eastAsia="Calibri"/>
          <w:sz w:val="28"/>
          <w:szCs w:val="28"/>
          <w:lang w:eastAsia="en-US"/>
        </w:rPr>
        <w:t xml:space="preserve"> потенциала молодых людей;</w:t>
      </w:r>
    </w:p>
    <w:p w:rsidR="000B66E4" w:rsidRPr="000B66E4" w:rsidRDefault="000B66E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sidRPr="000B66E4">
        <w:rPr>
          <w:rFonts w:eastAsia="Calibri"/>
          <w:sz w:val="28"/>
          <w:szCs w:val="28"/>
          <w:lang w:eastAsia="en-US"/>
        </w:rPr>
        <w:lastRenderedPageBreak/>
        <w:t xml:space="preserve">- формирование у </w:t>
      </w:r>
      <w:r w:rsidR="00EE59B0" w:rsidRPr="000B66E4">
        <w:rPr>
          <w:rFonts w:eastAsia="Calibri"/>
          <w:sz w:val="28"/>
          <w:szCs w:val="28"/>
          <w:lang w:eastAsia="en-US"/>
        </w:rPr>
        <w:t xml:space="preserve">молодых людей </w:t>
      </w:r>
      <w:r w:rsidR="00EE59B0">
        <w:rPr>
          <w:rFonts w:eastAsia="Calibri"/>
          <w:sz w:val="28"/>
          <w:szCs w:val="28"/>
          <w:lang w:eastAsia="en-US"/>
        </w:rPr>
        <w:t xml:space="preserve">базы знаний </w:t>
      </w:r>
      <w:r w:rsidR="00684AFD">
        <w:rPr>
          <w:rFonts w:eastAsia="Calibri"/>
          <w:sz w:val="28"/>
          <w:szCs w:val="28"/>
          <w:lang w:eastAsia="en-US"/>
        </w:rPr>
        <w:t>о предпринимательском сообществе Кузбасса</w:t>
      </w:r>
      <w:r w:rsidRPr="000B66E4">
        <w:rPr>
          <w:rFonts w:eastAsia="Calibri"/>
          <w:sz w:val="28"/>
          <w:szCs w:val="28"/>
          <w:lang w:eastAsia="en-US"/>
        </w:rPr>
        <w:t>.</w:t>
      </w:r>
    </w:p>
    <w:p w:rsidR="000B66E4" w:rsidRPr="00EE59B0" w:rsidRDefault="000B66E4"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r w:rsidRPr="000B66E4">
        <w:rPr>
          <w:rFonts w:eastAsia="Calibri"/>
          <w:sz w:val="28"/>
          <w:szCs w:val="28"/>
          <w:lang w:eastAsia="en-US"/>
        </w:rPr>
        <w:t> </w:t>
      </w:r>
    </w:p>
    <w:p w:rsidR="000B66E4" w:rsidRPr="009B42CF" w:rsidRDefault="000B66E4"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r w:rsidRPr="00EE59B0">
        <w:rPr>
          <w:rFonts w:eastAsia="Calibri"/>
          <w:b/>
          <w:sz w:val="28"/>
          <w:szCs w:val="28"/>
          <w:lang w:eastAsia="en-US"/>
        </w:rPr>
        <w:t xml:space="preserve">3. </w:t>
      </w:r>
      <w:r w:rsidR="00EE59B0" w:rsidRPr="00EE59B0">
        <w:rPr>
          <w:rFonts w:eastAsia="Calibri"/>
          <w:b/>
          <w:sz w:val="28"/>
          <w:szCs w:val="28"/>
          <w:lang w:eastAsia="en-US"/>
        </w:rPr>
        <w:t xml:space="preserve">Участники </w:t>
      </w:r>
      <w:r w:rsidR="006634E1">
        <w:rPr>
          <w:rFonts w:eastAsia="Calibri"/>
          <w:b/>
          <w:sz w:val="28"/>
          <w:szCs w:val="28"/>
          <w:lang w:eastAsia="en-US"/>
        </w:rPr>
        <w:t>К</w:t>
      </w:r>
      <w:r w:rsidR="00EE59B0" w:rsidRPr="00EE59B0">
        <w:rPr>
          <w:rFonts w:eastAsia="Calibri"/>
          <w:b/>
          <w:sz w:val="28"/>
          <w:szCs w:val="28"/>
          <w:lang w:eastAsia="en-US"/>
        </w:rPr>
        <w:t>онкурса</w:t>
      </w:r>
    </w:p>
    <w:p w:rsidR="000B66E4" w:rsidRPr="000B66E4" w:rsidRDefault="000B66E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sidRPr="000B66E4">
        <w:rPr>
          <w:rFonts w:eastAsia="Calibri"/>
          <w:sz w:val="28"/>
          <w:szCs w:val="28"/>
          <w:lang w:eastAsia="en-US"/>
        </w:rPr>
        <w:t xml:space="preserve">Конкурс проводится для молодых людей в возрасте от 14 до </w:t>
      </w:r>
      <w:r w:rsidR="00EE59B0">
        <w:rPr>
          <w:rFonts w:eastAsia="Calibri"/>
          <w:sz w:val="28"/>
          <w:szCs w:val="28"/>
          <w:lang w:eastAsia="en-US"/>
        </w:rPr>
        <w:t>17</w:t>
      </w:r>
      <w:r w:rsidR="00FB4979">
        <w:rPr>
          <w:rFonts w:eastAsia="Calibri"/>
          <w:sz w:val="28"/>
          <w:szCs w:val="28"/>
          <w:lang w:eastAsia="en-US"/>
        </w:rPr>
        <w:t xml:space="preserve"> лет, </w:t>
      </w:r>
      <w:r w:rsidR="00EE59B0">
        <w:rPr>
          <w:rFonts w:eastAsia="Calibri"/>
          <w:sz w:val="28"/>
          <w:szCs w:val="28"/>
          <w:lang w:eastAsia="en-US"/>
        </w:rPr>
        <w:t xml:space="preserve">проживающих на территории </w:t>
      </w:r>
      <w:r w:rsidR="00EE59B0" w:rsidRPr="000B66E4">
        <w:rPr>
          <w:rFonts w:eastAsia="Calibri"/>
          <w:sz w:val="28"/>
          <w:szCs w:val="28"/>
          <w:lang w:eastAsia="en-US"/>
        </w:rPr>
        <w:t>Кемеровской области - Кузбасса</w:t>
      </w:r>
      <w:r w:rsidRPr="000B66E4">
        <w:rPr>
          <w:rFonts w:eastAsia="Calibri"/>
          <w:sz w:val="28"/>
          <w:szCs w:val="28"/>
          <w:lang w:eastAsia="en-US"/>
        </w:rPr>
        <w:t> </w:t>
      </w:r>
    </w:p>
    <w:p w:rsidR="000B66E4" w:rsidRPr="000B66E4" w:rsidRDefault="000B66E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sidRPr="000B66E4">
        <w:rPr>
          <w:rFonts w:eastAsia="Calibri"/>
          <w:sz w:val="28"/>
          <w:szCs w:val="28"/>
          <w:lang w:eastAsia="en-US"/>
        </w:rPr>
        <w:t> </w:t>
      </w:r>
    </w:p>
    <w:p w:rsidR="000B66E4" w:rsidRPr="009B42CF" w:rsidRDefault="00B64BCC"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r>
        <w:rPr>
          <w:rFonts w:eastAsia="Calibri"/>
          <w:b/>
          <w:sz w:val="28"/>
          <w:szCs w:val="28"/>
          <w:lang w:eastAsia="en-US"/>
        </w:rPr>
        <w:t>4</w:t>
      </w:r>
      <w:r w:rsidR="000B66E4" w:rsidRPr="00B64BCC">
        <w:rPr>
          <w:rFonts w:eastAsia="Calibri"/>
          <w:b/>
          <w:sz w:val="28"/>
          <w:szCs w:val="28"/>
          <w:lang w:eastAsia="en-US"/>
        </w:rPr>
        <w:t xml:space="preserve">. </w:t>
      </w:r>
      <w:r w:rsidRPr="00B64BCC">
        <w:rPr>
          <w:rFonts w:eastAsia="Calibri"/>
          <w:b/>
          <w:sz w:val="28"/>
          <w:szCs w:val="28"/>
          <w:lang w:eastAsia="en-US"/>
        </w:rPr>
        <w:t>Требования к  конкурсным работам и критерии оценки</w:t>
      </w:r>
    </w:p>
    <w:p w:rsidR="00D164C4" w:rsidRDefault="000F77C9"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 xml:space="preserve">4.1. </w:t>
      </w:r>
      <w:r w:rsidR="004C759C">
        <w:rPr>
          <w:rFonts w:eastAsia="Calibri"/>
          <w:sz w:val="28"/>
          <w:szCs w:val="28"/>
          <w:lang w:eastAsia="en-US"/>
        </w:rPr>
        <w:t xml:space="preserve">Конкурсная работа представляется в виде </w:t>
      </w:r>
      <w:r w:rsidR="00B64BCC">
        <w:rPr>
          <w:rFonts w:eastAsia="Calibri"/>
          <w:sz w:val="28"/>
          <w:szCs w:val="28"/>
          <w:lang w:eastAsia="en-US"/>
        </w:rPr>
        <w:t>эссе</w:t>
      </w:r>
      <w:r w:rsidR="004C759C">
        <w:rPr>
          <w:rFonts w:eastAsia="Calibri"/>
          <w:sz w:val="28"/>
          <w:szCs w:val="28"/>
          <w:lang w:eastAsia="en-US"/>
        </w:rPr>
        <w:t xml:space="preserve"> на тему </w:t>
      </w:r>
      <w:r w:rsidR="004C759C" w:rsidRPr="000B66E4">
        <w:rPr>
          <w:rFonts w:eastAsia="Calibri"/>
          <w:sz w:val="28"/>
          <w:szCs w:val="28"/>
          <w:lang w:eastAsia="en-US"/>
        </w:rPr>
        <w:t>«Мой бизнес-кумир»</w:t>
      </w:r>
      <w:r w:rsidR="004C759C">
        <w:rPr>
          <w:rFonts w:eastAsia="Calibri"/>
          <w:sz w:val="28"/>
          <w:szCs w:val="28"/>
          <w:lang w:eastAsia="en-US"/>
        </w:rPr>
        <w:t xml:space="preserve">. В эссе </w:t>
      </w:r>
      <w:r w:rsidR="00F6707C">
        <w:rPr>
          <w:rFonts w:eastAsia="Calibri"/>
          <w:sz w:val="28"/>
          <w:szCs w:val="28"/>
          <w:lang w:eastAsia="en-US"/>
        </w:rPr>
        <w:t xml:space="preserve">участники описывают </w:t>
      </w:r>
      <w:r w:rsidR="00CF0433">
        <w:rPr>
          <w:rFonts w:eastAsia="Calibri"/>
          <w:sz w:val="28"/>
          <w:szCs w:val="28"/>
          <w:lang w:eastAsia="en-US"/>
        </w:rPr>
        <w:t>предпринимателя из</w:t>
      </w:r>
      <w:r w:rsidR="00F6707C" w:rsidRPr="001D0103">
        <w:rPr>
          <w:rFonts w:eastAsia="Calibri"/>
          <w:b/>
          <w:sz w:val="28"/>
          <w:szCs w:val="28"/>
          <w:lang w:eastAsia="en-US"/>
        </w:rPr>
        <w:t xml:space="preserve">  Кузбасса</w:t>
      </w:r>
      <w:r w:rsidR="00F6707C">
        <w:rPr>
          <w:rFonts w:eastAsia="Calibri"/>
          <w:sz w:val="28"/>
          <w:szCs w:val="28"/>
          <w:lang w:eastAsia="en-US"/>
        </w:rPr>
        <w:t>, которого считают примером предпринимательской деятельности</w:t>
      </w:r>
      <w:r w:rsidR="001D0103">
        <w:rPr>
          <w:rFonts w:eastAsia="Calibri"/>
          <w:sz w:val="28"/>
          <w:szCs w:val="28"/>
          <w:lang w:eastAsia="en-US"/>
        </w:rPr>
        <w:t>, указывают его фамилию, имя, отчество, вид  деятельности</w:t>
      </w:r>
      <w:r w:rsidR="00684AFD">
        <w:rPr>
          <w:rFonts w:eastAsia="Calibri"/>
          <w:sz w:val="28"/>
          <w:szCs w:val="28"/>
          <w:lang w:eastAsia="en-US"/>
        </w:rPr>
        <w:t>.</w:t>
      </w:r>
      <w:r w:rsidR="001D0103">
        <w:rPr>
          <w:rFonts w:eastAsia="Calibri"/>
          <w:sz w:val="28"/>
          <w:szCs w:val="28"/>
          <w:lang w:eastAsia="en-US"/>
        </w:rPr>
        <w:t xml:space="preserve"> </w:t>
      </w:r>
    </w:p>
    <w:p w:rsidR="001D0103" w:rsidRDefault="00D164C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 xml:space="preserve">4.2. </w:t>
      </w:r>
      <w:r w:rsidR="004C759C">
        <w:rPr>
          <w:rFonts w:eastAsia="Calibri"/>
          <w:sz w:val="28"/>
          <w:szCs w:val="28"/>
          <w:lang w:eastAsia="en-US"/>
        </w:rPr>
        <w:t>Требования к оформлению</w:t>
      </w:r>
      <w:r>
        <w:rPr>
          <w:rFonts w:eastAsia="Calibri"/>
          <w:sz w:val="28"/>
          <w:szCs w:val="28"/>
          <w:lang w:eastAsia="en-US"/>
        </w:rPr>
        <w:t xml:space="preserve"> эссе</w:t>
      </w:r>
      <w:r w:rsidR="004C759C">
        <w:rPr>
          <w:rFonts w:eastAsia="Calibri"/>
          <w:sz w:val="28"/>
          <w:szCs w:val="28"/>
          <w:lang w:eastAsia="en-US"/>
        </w:rPr>
        <w:t>:</w:t>
      </w:r>
    </w:p>
    <w:p w:rsidR="000F77C9" w:rsidRDefault="00684AFD"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 xml:space="preserve">- </w:t>
      </w:r>
      <w:r w:rsidR="00F6707C" w:rsidRPr="000B66E4">
        <w:rPr>
          <w:rFonts w:eastAsia="Calibri"/>
          <w:sz w:val="28"/>
          <w:szCs w:val="28"/>
          <w:lang w:eastAsia="en-US"/>
        </w:rPr>
        <w:t>текстов</w:t>
      </w:r>
      <w:r>
        <w:rPr>
          <w:rFonts w:eastAsia="Calibri"/>
          <w:sz w:val="28"/>
          <w:szCs w:val="28"/>
          <w:lang w:eastAsia="en-US"/>
        </w:rPr>
        <w:t>ый</w:t>
      </w:r>
      <w:r w:rsidR="00F6707C" w:rsidRPr="000B66E4">
        <w:rPr>
          <w:rFonts w:eastAsia="Calibri"/>
          <w:sz w:val="28"/>
          <w:szCs w:val="28"/>
          <w:lang w:eastAsia="en-US"/>
        </w:rPr>
        <w:t xml:space="preserve"> документ </w:t>
      </w:r>
      <w:r>
        <w:rPr>
          <w:rFonts w:eastAsia="Calibri"/>
          <w:sz w:val="28"/>
          <w:szCs w:val="28"/>
          <w:lang w:eastAsia="en-US"/>
        </w:rPr>
        <w:t xml:space="preserve">в </w:t>
      </w:r>
      <w:r w:rsidRPr="000B66E4">
        <w:rPr>
          <w:rFonts w:eastAsia="Calibri"/>
          <w:sz w:val="28"/>
          <w:szCs w:val="28"/>
          <w:lang w:eastAsia="en-US"/>
        </w:rPr>
        <w:t>формат</w:t>
      </w:r>
      <w:r>
        <w:rPr>
          <w:rFonts w:eastAsia="Calibri"/>
          <w:sz w:val="28"/>
          <w:szCs w:val="28"/>
          <w:lang w:eastAsia="en-US"/>
        </w:rPr>
        <w:t xml:space="preserve">е </w:t>
      </w:r>
      <w:r w:rsidR="00F6707C" w:rsidRPr="000B66E4">
        <w:rPr>
          <w:rFonts w:eastAsia="Calibri"/>
          <w:sz w:val="28"/>
          <w:szCs w:val="28"/>
          <w:lang w:eastAsia="en-US"/>
        </w:rPr>
        <w:t>Word</w:t>
      </w:r>
      <w:r w:rsidR="00B64BCC">
        <w:rPr>
          <w:rFonts w:eastAsia="Calibri"/>
          <w:sz w:val="28"/>
          <w:szCs w:val="28"/>
          <w:lang w:eastAsia="en-US"/>
        </w:rPr>
        <w:t>, объемом не более</w:t>
      </w:r>
      <w:r w:rsidR="000F77C9">
        <w:rPr>
          <w:rFonts w:eastAsia="Calibri"/>
          <w:sz w:val="28"/>
          <w:szCs w:val="28"/>
          <w:lang w:eastAsia="en-US"/>
        </w:rPr>
        <w:t xml:space="preserve"> 2 (двух) листов формата А4,</w:t>
      </w:r>
      <w:r w:rsidR="00B64BCC">
        <w:rPr>
          <w:rFonts w:eastAsia="Calibri"/>
          <w:sz w:val="28"/>
          <w:szCs w:val="28"/>
          <w:lang w:eastAsia="en-US"/>
        </w:rPr>
        <w:t xml:space="preserve"> </w:t>
      </w:r>
      <w:r w:rsidR="000F77C9" w:rsidRPr="000B66E4">
        <w:rPr>
          <w:rFonts w:eastAsia="Calibri"/>
          <w:sz w:val="28"/>
          <w:szCs w:val="28"/>
          <w:lang w:eastAsia="en-US"/>
        </w:rPr>
        <w:t>ориентация страницы  книжная, шрифт Times New Roman, размер шрифта – 14, межстрочн</w:t>
      </w:r>
      <w:r w:rsidR="004C759C">
        <w:rPr>
          <w:rFonts w:eastAsia="Calibri"/>
          <w:sz w:val="28"/>
          <w:szCs w:val="28"/>
          <w:lang w:eastAsia="en-US"/>
        </w:rPr>
        <w:t>ый интервал – 1,5</w:t>
      </w:r>
      <w:r w:rsidR="000F77C9">
        <w:rPr>
          <w:rFonts w:eastAsia="Calibri"/>
          <w:sz w:val="28"/>
          <w:szCs w:val="28"/>
          <w:lang w:eastAsia="en-US"/>
        </w:rPr>
        <w:t>;</w:t>
      </w:r>
    </w:p>
    <w:p w:rsidR="000F77C9" w:rsidRDefault="000F77C9"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 xml:space="preserve">- </w:t>
      </w:r>
      <w:r w:rsidR="00B64BCC">
        <w:rPr>
          <w:rFonts w:eastAsia="Calibri"/>
          <w:sz w:val="28"/>
          <w:szCs w:val="28"/>
          <w:lang w:eastAsia="en-US"/>
        </w:rPr>
        <w:t>фотографи</w:t>
      </w:r>
      <w:r w:rsidR="004C759C">
        <w:rPr>
          <w:rFonts w:eastAsia="Calibri"/>
          <w:sz w:val="28"/>
          <w:szCs w:val="28"/>
          <w:lang w:eastAsia="en-US"/>
        </w:rPr>
        <w:t>я</w:t>
      </w:r>
      <w:r w:rsidR="00B64BCC">
        <w:rPr>
          <w:rFonts w:eastAsia="Calibri"/>
          <w:sz w:val="28"/>
          <w:szCs w:val="28"/>
          <w:lang w:eastAsia="en-US"/>
        </w:rPr>
        <w:t xml:space="preserve"> бизнес-кумира</w:t>
      </w:r>
      <w:r>
        <w:rPr>
          <w:rFonts w:eastAsia="Calibri"/>
          <w:sz w:val="28"/>
          <w:szCs w:val="28"/>
          <w:lang w:eastAsia="en-US"/>
        </w:rPr>
        <w:t xml:space="preserve"> </w:t>
      </w:r>
      <w:r w:rsidRPr="000F77C9">
        <w:rPr>
          <w:rFonts w:eastAsia="Calibri"/>
          <w:sz w:val="28"/>
          <w:szCs w:val="28"/>
          <w:lang w:eastAsia="en-US"/>
        </w:rPr>
        <w:t>в формате jpeg</w:t>
      </w:r>
      <w:r w:rsidR="004C759C">
        <w:rPr>
          <w:rFonts w:eastAsia="Calibri"/>
          <w:sz w:val="28"/>
          <w:szCs w:val="28"/>
          <w:lang w:eastAsia="en-US"/>
        </w:rPr>
        <w:t>.</w:t>
      </w:r>
    </w:p>
    <w:p w:rsidR="000F77C9" w:rsidRPr="00723E79" w:rsidRDefault="000F77C9"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4.</w:t>
      </w:r>
      <w:r w:rsidR="00D164C4">
        <w:rPr>
          <w:rFonts w:eastAsia="Calibri"/>
          <w:sz w:val="28"/>
          <w:szCs w:val="28"/>
          <w:lang w:eastAsia="en-US"/>
        </w:rPr>
        <w:t>3</w:t>
      </w:r>
      <w:r>
        <w:rPr>
          <w:rFonts w:eastAsia="Calibri"/>
          <w:sz w:val="28"/>
          <w:szCs w:val="28"/>
          <w:lang w:eastAsia="en-US"/>
        </w:rPr>
        <w:t>. Все материалы, указанные в пп</w:t>
      </w:r>
      <w:r w:rsidR="006634E1">
        <w:rPr>
          <w:rFonts w:eastAsia="Calibri"/>
          <w:sz w:val="28"/>
          <w:szCs w:val="28"/>
          <w:lang w:eastAsia="en-US"/>
        </w:rPr>
        <w:t>.</w:t>
      </w:r>
      <w:r>
        <w:rPr>
          <w:rFonts w:eastAsia="Calibri"/>
          <w:sz w:val="28"/>
          <w:szCs w:val="28"/>
          <w:lang w:eastAsia="en-US"/>
        </w:rPr>
        <w:t xml:space="preserve"> 4.1., п</w:t>
      </w:r>
      <w:r w:rsidR="006634E1">
        <w:rPr>
          <w:rFonts w:eastAsia="Calibri"/>
          <w:sz w:val="28"/>
          <w:szCs w:val="28"/>
          <w:lang w:eastAsia="en-US"/>
        </w:rPr>
        <w:t>.</w:t>
      </w:r>
      <w:r>
        <w:rPr>
          <w:rFonts w:eastAsia="Calibri"/>
          <w:sz w:val="28"/>
          <w:szCs w:val="28"/>
          <w:lang w:eastAsia="en-US"/>
        </w:rPr>
        <w:t xml:space="preserve"> 4 направляются участником на адрес электронной почты</w:t>
      </w:r>
      <w:r w:rsidR="00723E79">
        <w:rPr>
          <w:rFonts w:eastAsia="Calibri"/>
          <w:sz w:val="28"/>
          <w:szCs w:val="28"/>
          <w:lang w:eastAsia="en-US"/>
        </w:rPr>
        <w:t>:</w:t>
      </w:r>
      <w:r>
        <w:rPr>
          <w:rFonts w:eastAsia="Calibri"/>
          <w:sz w:val="28"/>
          <w:szCs w:val="28"/>
          <w:lang w:eastAsia="en-US"/>
        </w:rPr>
        <w:t xml:space="preserve"> </w:t>
      </w:r>
      <w:r w:rsidR="00723E79">
        <w:rPr>
          <w:rFonts w:eastAsia="Calibri"/>
          <w:sz w:val="28"/>
          <w:szCs w:val="28"/>
          <w:lang w:val="en-US" w:eastAsia="en-US"/>
        </w:rPr>
        <w:t>molpred</w:t>
      </w:r>
      <w:r w:rsidR="00723E79" w:rsidRPr="00723E79">
        <w:rPr>
          <w:rFonts w:eastAsia="Calibri"/>
          <w:sz w:val="28"/>
          <w:szCs w:val="28"/>
          <w:lang w:eastAsia="en-US"/>
        </w:rPr>
        <w:t>42@</w:t>
      </w:r>
      <w:r w:rsidR="00723E79">
        <w:rPr>
          <w:rFonts w:eastAsia="Calibri"/>
          <w:sz w:val="28"/>
          <w:szCs w:val="28"/>
          <w:lang w:val="en-US" w:eastAsia="en-US"/>
        </w:rPr>
        <w:t>mail</w:t>
      </w:r>
      <w:r w:rsidR="00723E79" w:rsidRPr="00723E79">
        <w:rPr>
          <w:rFonts w:eastAsia="Calibri"/>
          <w:sz w:val="28"/>
          <w:szCs w:val="28"/>
          <w:lang w:eastAsia="en-US"/>
        </w:rPr>
        <w:t>.</w:t>
      </w:r>
      <w:r w:rsidR="00723E79">
        <w:rPr>
          <w:rFonts w:eastAsia="Calibri"/>
          <w:sz w:val="28"/>
          <w:szCs w:val="28"/>
          <w:lang w:val="en-US" w:eastAsia="en-US"/>
        </w:rPr>
        <w:t>ru</w:t>
      </w:r>
      <w:r w:rsidR="00723E79" w:rsidRPr="00723E79">
        <w:rPr>
          <w:rFonts w:eastAsia="Calibri"/>
          <w:sz w:val="28"/>
          <w:szCs w:val="28"/>
          <w:lang w:eastAsia="en-US"/>
        </w:rPr>
        <w:t>.</w:t>
      </w:r>
    </w:p>
    <w:p w:rsidR="000B66E4" w:rsidRPr="00EA45E6" w:rsidRDefault="000F77C9"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4.</w:t>
      </w:r>
      <w:r w:rsidR="00D164C4">
        <w:rPr>
          <w:rFonts w:eastAsia="Calibri"/>
          <w:sz w:val="28"/>
          <w:szCs w:val="28"/>
          <w:lang w:eastAsia="en-US"/>
        </w:rPr>
        <w:t>4</w:t>
      </w:r>
      <w:r w:rsidRPr="00EA45E6">
        <w:rPr>
          <w:rFonts w:eastAsia="Calibri"/>
          <w:sz w:val="28"/>
          <w:szCs w:val="28"/>
          <w:lang w:eastAsia="en-US"/>
        </w:rPr>
        <w:t xml:space="preserve">. </w:t>
      </w:r>
      <w:r w:rsidR="000B66E4" w:rsidRPr="00EA45E6">
        <w:rPr>
          <w:rFonts w:eastAsia="Calibri"/>
          <w:sz w:val="28"/>
          <w:szCs w:val="28"/>
          <w:lang w:eastAsia="en-US"/>
        </w:rPr>
        <w:t>Критерии оценки конкурсных работ:</w:t>
      </w:r>
    </w:p>
    <w:p w:rsidR="000B66E4" w:rsidRPr="00EA45E6" w:rsidRDefault="000B66E4" w:rsidP="00EA45E6">
      <w:pPr>
        <w:pStyle w:val="af6"/>
        <w:numPr>
          <w:ilvl w:val="0"/>
          <w:numId w:val="27"/>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EA45E6">
        <w:rPr>
          <w:rFonts w:ascii="Times New Roman" w:eastAsia="Calibri" w:hAnsi="Times New Roman" w:cs="Times New Roman"/>
          <w:sz w:val="28"/>
          <w:szCs w:val="28"/>
          <w:lang w:eastAsia="en-US"/>
        </w:rPr>
        <w:t>соответствие тематике конкурса;</w:t>
      </w:r>
    </w:p>
    <w:p w:rsidR="000F77C9" w:rsidRPr="00EA45E6" w:rsidRDefault="000B66E4" w:rsidP="00EA45E6">
      <w:pPr>
        <w:pStyle w:val="af6"/>
        <w:numPr>
          <w:ilvl w:val="0"/>
          <w:numId w:val="27"/>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EA45E6">
        <w:rPr>
          <w:rFonts w:ascii="Times New Roman" w:eastAsia="Calibri" w:hAnsi="Times New Roman" w:cs="Times New Roman"/>
          <w:sz w:val="28"/>
          <w:szCs w:val="28"/>
          <w:lang w:eastAsia="en-US"/>
        </w:rPr>
        <w:t>содержательность;</w:t>
      </w:r>
      <w:r w:rsidR="000F77C9" w:rsidRPr="00EA45E6">
        <w:rPr>
          <w:rFonts w:ascii="Times New Roman" w:eastAsia="Calibri" w:hAnsi="Times New Roman" w:cs="Times New Roman"/>
          <w:sz w:val="28"/>
          <w:szCs w:val="28"/>
          <w:lang w:eastAsia="en-US"/>
        </w:rPr>
        <w:t xml:space="preserve"> </w:t>
      </w:r>
    </w:p>
    <w:p w:rsidR="000F77C9" w:rsidRPr="00EA45E6" w:rsidRDefault="000F77C9" w:rsidP="00EA45E6">
      <w:pPr>
        <w:pStyle w:val="af6"/>
        <w:numPr>
          <w:ilvl w:val="0"/>
          <w:numId w:val="27"/>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EA45E6">
        <w:rPr>
          <w:rFonts w:ascii="Times New Roman" w:eastAsia="Calibri" w:hAnsi="Times New Roman" w:cs="Times New Roman"/>
          <w:sz w:val="28"/>
          <w:szCs w:val="28"/>
          <w:lang w:eastAsia="en-US"/>
        </w:rPr>
        <w:t xml:space="preserve">грамотность; </w:t>
      </w:r>
    </w:p>
    <w:p w:rsidR="000B66E4" w:rsidRPr="00EA45E6" w:rsidRDefault="000F77C9" w:rsidP="00EA45E6">
      <w:pPr>
        <w:pStyle w:val="af6"/>
        <w:numPr>
          <w:ilvl w:val="0"/>
          <w:numId w:val="27"/>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EA45E6">
        <w:rPr>
          <w:rFonts w:ascii="Times New Roman" w:eastAsia="Calibri" w:hAnsi="Times New Roman" w:cs="Times New Roman"/>
          <w:sz w:val="28"/>
          <w:szCs w:val="28"/>
          <w:lang w:eastAsia="en-US"/>
        </w:rPr>
        <w:t>глубина подачи материала, логическая связность;</w:t>
      </w:r>
    </w:p>
    <w:p w:rsidR="000F77C9" w:rsidRPr="00EA45E6" w:rsidRDefault="000B66E4" w:rsidP="00EA45E6">
      <w:pPr>
        <w:pStyle w:val="af6"/>
        <w:numPr>
          <w:ilvl w:val="0"/>
          <w:numId w:val="27"/>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EA45E6">
        <w:rPr>
          <w:rFonts w:ascii="Times New Roman" w:eastAsia="Calibri" w:hAnsi="Times New Roman" w:cs="Times New Roman"/>
          <w:sz w:val="28"/>
          <w:szCs w:val="28"/>
          <w:lang w:eastAsia="en-US"/>
        </w:rPr>
        <w:t>нестандартность освещения темы;</w:t>
      </w:r>
      <w:r w:rsidR="000F77C9" w:rsidRPr="00EA45E6">
        <w:rPr>
          <w:rFonts w:ascii="Times New Roman" w:eastAsia="Calibri" w:hAnsi="Times New Roman" w:cs="Times New Roman"/>
          <w:sz w:val="28"/>
          <w:szCs w:val="28"/>
          <w:lang w:eastAsia="en-US"/>
        </w:rPr>
        <w:t xml:space="preserve"> </w:t>
      </w:r>
    </w:p>
    <w:p w:rsidR="000B66E4" w:rsidRPr="00EA45E6" w:rsidRDefault="000F77C9" w:rsidP="00EA45E6">
      <w:pPr>
        <w:pStyle w:val="af6"/>
        <w:numPr>
          <w:ilvl w:val="0"/>
          <w:numId w:val="27"/>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EA45E6">
        <w:rPr>
          <w:rFonts w:ascii="Times New Roman" w:eastAsia="Calibri" w:hAnsi="Times New Roman" w:cs="Times New Roman"/>
          <w:sz w:val="28"/>
          <w:szCs w:val="28"/>
          <w:lang w:eastAsia="en-US"/>
        </w:rPr>
        <w:t>авторский подход;</w:t>
      </w:r>
    </w:p>
    <w:p w:rsidR="000B66E4" w:rsidRPr="00402525" w:rsidRDefault="000B66E4" w:rsidP="00402525">
      <w:pPr>
        <w:pStyle w:val="af6"/>
        <w:numPr>
          <w:ilvl w:val="0"/>
          <w:numId w:val="27"/>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EA45E6">
        <w:rPr>
          <w:rFonts w:ascii="Times New Roman" w:eastAsia="Calibri" w:hAnsi="Times New Roman" w:cs="Times New Roman"/>
          <w:sz w:val="28"/>
          <w:szCs w:val="28"/>
          <w:lang w:eastAsia="en-US"/>
        </w:rPr>
        <w:t>актуальность.</w:t>
      </w:r>
    </w:p>
    <w:p w:rsidR="00D164C4" w:rsidRDefault="00D164C4"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p>
    <w:p w:rsidR="00D164C4" w:rsidRDefault="00D164C4"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p>
    <w:p w:rsidR="00D164C4" w:rsidRDefault="00D164C4"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p>
    <w:p w:rsidR="000B66E4" w:rsidRPr="000E4C6F" w:rsidRDefault="006634E1" w:rsidP="003F2234">
      <w:pPr>
        <w:tabs>
          <w:tab w:val="left" w:pos="0"/>
        </w:tabs>
        <w:overflowPunct w:val="0"/>
        <w:autoSpaceDE w:val="0"/>
        <w:autoSpaceDN w:val="0"/>
        <w:adjustRightInd w:val="0"/>
        <w:spacing w:line="360" w:lineRule="auto"/>
        <w:ind w:firstLine="709"/>
        <w:jc w:val="center"/>
        <w:textAlignment w:val="baseline"/>
        <w:rPr>
          <w:rFonts w:eastAsia="Calibri"/>
          <w:sz w:val="28"/>
          <w:szCs w:val="28"/>
          <w:lang w:eastAsia="en-US"/>
        </w:rPr>
      </w:pPr>
      <w:r>
        <w:rPr>
          <w:rFonts w:eastAsia="Calibri"/>
          <w:b/>
          <w:sz w:val="28"/>
          <w:szCs w:val="28"/>
          <w:lang w:eastAsia="en-US"/>
        </w:rPr>
        <w:lastRenderedPageBreak/>
        <w:t>5</w:t>
      </w:r>
      <w:r w:rsidR="009F5529" w:rsidRPr="009F5529">
        <w:rPr>
          <w:rFonts w:eastAsia="Calibri"/>
          <w:b/>
          <w:sz w:val="28"/>
          <w:szCs w:val="28"/>
          <w:lang w:eastAsia="en-US"/>
        </w:rPr>
        <w:t>.</w:t>
      </w:r>
      <w:r w:rsidR="009F5529">
        <w:rPr>
          <w:rFonts w:eastAsia="Calibri"/>
          <w:b/>
          <w:sz w:val="28"/>
          <w:szCs w:val="28"/>
          <w:lang w:eastAsia="en-US"/>
        </w:rPr>
        <w:t xml:space="preserve"> У</w:t>
      </w:r>
      <w:r w:rsidR="009F5529" w:rsidRPr="009F5529">
        <w:rPr>
          <w:rFonts w:eastAsia="Calibri"/>
          <w:b/>
          <w:sz w:val="28"/>
          <w:szCs w:val="28"/>
          <w:lang w:eastAsia="en-US"/>
        </w:rPr>
        <w:t xml:space="preserve">словия проведения </w:t>
      </w:r>
      <w:r>
        <w:rPr>
          <w:rFonts w:eastAsia="Calibri"/>
          <w:b/>
          <w:sz w:val="28"/>
          <w:szCs w:val="28"/>
          <w:lang w:eastAsia="en-US"/>
        </w:rPr>
        <w:t>К</w:t>
      </w:r>
      <w:r w:rsidR="009F5529" w:rsidRPr="009F5529">
        <w:rPr>
          <w:rFonts w:eastAsia="Calibri"/>
          <w:b/>
          <w:sz w:val="28"/>
          <w:szCs w:val="28"/>
          <w:lang w:eastAsia="en-US"/>
        </w:rPr>
        <w:t>онкурса</w:t>
      </w:r>
    </w:p>
    <w:p w:rsidR="000E4C6F" w:rsidRDefault="006634E1"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5.</w:t>
      </w:r>
      <w:r w:rsidR="000B66E4" w:rsidRPr="000B66E4">
        <w:rPr>
          <w:rFonts w:eastAsia="Calibri"/>
          <w:sz w:val="28"/>
          <w:szCs w:val="28"/>
          <w:lang w:eastAsia="en-US"/>
        </w:rPr>
        <w:t xml:space="preserve">1. Для участия в конкурсе необходимо в срок до </w:t>
      </w:r>
      <w:r w:rsidR="009F5529" w:rsidRPr="00723E79">
        <w:rPr>
          <w:rFonts w:eastAsia="Calibri"/>
          <w:sz w:val="28"/>
          <w:szCs w:val="28"/>
          <w:lang w:eastAsia="en-US"/>
        </w:rPr>
        <w:t>20</w:t>
      </w:r>
      <w:r w:rsidR="000B66E4" w:rsidRPr="00723E79">
        <w:rPr>
          <w:rFonts w:eastAsia="Calibri"/>
          <w:sz w:val="28"/>
          <w:szCs w:val="28"/>
          <w:lang w:eastAsia="en-US"/>
        </w:rPr>
        <w:t xml:space="preserve"> </w:t>
      </w:r>
      <w:r w:rsidR="009F5529" w:rsidRPr="00723E79">
        <w:rPr>
          <w:rFonts w:eastAsia="Calibri"/>
          <w:sz w:val="28"/>
          <w:szCs w:val="28"/>
          <w:lang w:eastAsia="en-US"/>
        </w:rPr>
        <w:t>сентября</w:t>
      </w:r>
      <w:r w:rsidR="000B66E4" w:rsidRPr="000B66E4">
        <w:rPr>
          <w:rFonts w:eastAsia="Calibri"/>
          <w:sz w:val="28"/>
          <w:szCs w:val="28"/>
          <w:lang w:eastAsia="en-US"/>
        </w:rPr>
        <w:t xml:space="preserve">  201</w:t>
      </w:r>
      <w:r w:rsidR="009F5529">
        <w:rPr>
          <w:rFonts w:eastAsia="Calibri"/>
          <w:sz w:val="28"/>
          <w:szCs w:val="28"/>
          <w:lang w:eastAsia="en-US"/>
        </w:rPr>
        <w:t>9</w:t>
      </w:r>
      <w:r w:rsidR="000B66E4" w:rsidRPr="000B66E4">
        <w:rPr>
          <w:rFonts w:eastAsia="Calibri"/>
          <w:sz w:val="28"/>
          <w:szCs w:val="28"/>
          <w:lang w:eastAsia="en-US"/>
        </w:rPr>
        <w:t xml:space="preserve"> года </w:t>
      </w:r>
      <w:r>
        <w:rPr>
          <w:rFonts w:eastAsia="Calibri"/>
          <w:sz w:val="28"/>
          <w:szCs w:val="28"/>
          <w:lang w:eastAsia="en-US"/>
        </w:rPr>
        <w:t>направить</w:t>
      </w:r>
      <w:r w:rsidR="000B66E4" w:rsidRPr="000B66E4">
        <w:rPr>
          <w:rFonts w:eastAsia="Calibri"/>
          <w:sz w:val="28"/>
          <w:szCs w:val="28"/>
          <w:lang w:eastAsia="en-US"/>
        </w:rPr>
        <w:t xml:space="preserve"> </w:t>
      </w:r>
      <w:r w:rsidR="000E4C6F" w:rsidRPr="00723E79">
        <w:rPr>
          <w:rFonts w:eastAsia="Calibri"/>
          <w:sz w:val="28"/>
          <w:szCs w:val="28"/>
          <w:lang w:eastAsia="en-US"/>
        </w:rPr>
        <w:t>на электронный адрес</w:t>
      </w:r>
      <w:r w:rsidR="000E4C6F" w:rsidRPr="000B66E4">
        <w:rPr>
          <w:rFonts w:eastAsia="Calibri"/>
          <w:sz w:val="28"/>
          <w:szCs w:val="28"/>
          <w:lang w:eastAsia="en-US"/>
        </w:rPr>
        <w:t xml:space="preserve">: </w:t>
      </w:r>
      <w:hyperlink r:id="rId9" w:history="1">
        <w:r w:rsidR="000E4C6F" w:rsidRPr="00D21D13">
          <w:rPr>
            <w:rStyle w:val="aa"/>
            <w:rFonts w:eastAsia="Calibri"/>
            <w:sz w:val="28"/>
            <w:szCs w:val="28"/>
            <w:lang w:val="en-US" w:eastAsia="en-US"/>
          </w:rPr>
          <w:t>molpred</w:t>
        </w:r>
        <w:r w:rsidR="000E4C6F" w:rsidRPr="00D21D13">
          <w:rPr>
            <w:rStyle w:val="aa"/>
            <w:rFonts w:eastAsia="Calibri"/>
            <w:sz w:val="28"/>
            <w:szCs w:val="28"/>
            <w:lang w:eastAsia="en-US"/>
          </w:rPr>
          <w:t>42@</w:t>
        </w:r>
        <w:r w:rsidR="000E4C6F" w:rsidRPr="00D21D13">
          <w:rPr>
            <w:rStyle w:val="aa"/>
            <w:rFonts w:eastAsia="Calibri"/>
            <w:sz w:val="28"/>
            <w:szCs w:val="28"/>
            <w:lang w:val="en-US" w:eastAsia="en-US"/>
          </w:rPr>
          <w:t>mail</w:t>
        </w:r>
        <w:r w:rsidR="000E4C6F" w:rsidRPr="00D21D13">
          <w:rPr>
            <w:rStyle w:val="aa"/>
            <w:rFonts w:eastAsia="Calibri"/>
            <w:sz w:val="28"/>
            <w:szCs w:val="28"/>
            <w:lang w:eastAsia="en-US"/>
          </w:rPr>
          <w:t>.</w:t>
        </w:r>
        <w:r w:rsidR="000E4C6F" w:rsidRPr="00D21D13">
          <w:rPr>
            <w:rStyle w:val="aa"/>
            <w:rFonts w:eastAsia="Calibri"/>
            <w:sz w:val="28"/>
            <w:szCs w:val="28"/>
            <w:lang w:val="en-US" w:eastAsia="en-US"/>
          </w:rPr>
          <w:t>ru</w:t>
        </w:r>
      </w:hyperlink>
      <w:r w:rsidR="000E4C6F">
        <w:rPr>
          <w:rFonts w:eastAsia="Calibri"/>
          <w:sz w:val="28"/>
          <w:szCs w:val="28"/>
          <w:lang w:eastAsia="en-US"/>
        </w:rPr>
        <w:t xml:space="preserve"> </w:t>
      </w:r>
      <w:r w:rsidR="00FB11C0">
        <w:rPr>
          <w:rFonts w:eastAsia="Calibri"/>
          <w:sz w:val="28"/>
          <w:szCs w:val="28"/>
          <w:lang w:eastAsia="en-US"/>
        </w:rPr>
        <w:t>следующие материалы</w:t>
      </w:r>
      <w:r w:rsidR="000E4C6F">
        <w:rPr>
          <w:rFonts w:eastAsia="Calibri"/>
          <w:sz w:val="28"/>
          <w:szCs w:val="28"/>
          <w:lang w:eastAsia="en-US"/>
        </w:rPr>
        <w:t>:</w:t>
      </w:r>
    </w:p>
    <w:p w:rsidR="000E4C6F" w:rsidRPr="00DA709A" w:rsidRDefault="000E4C6F" w:rsidP="004C5E0E">
      <w:pPr>
        <w:pStyle w:val="af6"/>
        <w:numPr>
          <w:ilvl w:val="0"/>
          <w:numId w:val="26"/>
        </w:numPr>
        <w:tabs>
          <w:tab w:val="left" w:pos="0"/>
        </w:tabs>
        <w:overflowPunct w:val="0"/>
        <w:autoSpaceDE w:val="0"/>
        <w:autoSpaceDN w:val="0"/>
        <w:adjustRightInd w:val="0"/>
        <w:spacing w:line="360" w:lineRule="auto"/>
        <w:ind w:left="0" w:firstLine="709"/>
        <w:jc w:val="both"/>
        <w:textAlignment w:val="baseline"/>
        <w:rPr>
          <w:rFonts w:ascii="Times New Roman" w:eastAsia="Calibri" w:hAnsi="Times New Roman" w:cs="Times New Roman"/>
          <w:sz w:val="28"/>
          <w:szCs w:val="28"/>
          <w:lang w:eastAsia="en-US"/>
        </w:rPr>
      </w:pPr>
      <w:r w:rsidRPr="00DA709A">
        <w:rPr>
          <w:rFonts w:ascii="Times New Roman" w:eastAsia="Calibri" w:hAnsi="Times New Roman" w:cs="Times New Roman"/>
          <w:sz w:val="28"/>
          <w:szCs w:val="28"/>
          <w:lang w:eastAsia="en-US"/>
        </w:rPr>
        <w:t>з</w:t>
      </w:r>
      <w:r w:rsidR="000B66E4" w:rsidRPr="00DA709A">
        <w:rPr>
          <w:rFonts w:ascii="Times New Roman" w:eastAsia="Calibri" w:hAnsi="Times New Roman" w:cs="Times New Roman"/>
          <w:sz w:val="28"/>
          <w:szCs w:val="28"/>
          <w:lang w:eastAsia="en-US"/>
        </w:rPr>
        <w:t>аявк</w:t>
      </w:r>
      <w:r w:rsidRPr="00DA709A">
        <w:rPr>
          <w:rFonts w:ascii="Times New Roman" w:eastAsia="Calibri" w:hAnsi="Times New Roman" w:cs="Times New Roman"/>
          <w:sz w:val="28"/>
          <w:szCs w:val="28"/>
          <w:lang w:eastAsia="en-US"/>
        </w:rPr>
        <w:t>а</w:t>
      </w:r>
      <w:r w:rsidR="000B66E4" w:rsidRPr="00DA709A">
        <w:rPr>
          <w:rFonts w:ascii="Times New Roman" w:eastAsia="Calibri" w:hAnsi="Times New Roman" w:cs="Times New Roman"/>
          <w:sz w:val="28"/>
          <w:szCs w:val="28"/>
          <w:lang w:eastAsia="en-US"/>
        </w:rPr>
        <w:t xml:space="preserve"> по форме согласно  Прило</w:t>
      </w:r>
      <w:r w:rsidR="006634E1" w:rsidRPr="00DA709A">
        <w:rPr>
          <w:rFonts w:ascii="Times New Roman" w:eastAsia="Calibri" w:hAnsi="Times New Roman" w:cs="Times New Roman"/>
          <w:sz w:val="28"/>
          <w:szCs w:val="28"/>
          <w:lang w:eastAsia="en-US"/>
        </w:rPr>
        <w:t>жению №</w:t>
      </w:r>
      <w:r w:rsidR="00FB11C0" w:rsidRPr="00DA709A">
        <w:rPr>
          <w:rFonts w:ascii="Times New Roman" w:eastAsia="Calibri" w:hAnsi="Times New Roman" w:cs="Times New Roman"/>
          <w:sz w:val="28"/>
          <w:szCs w:val="28"/>
          <w:lang w:eastAsia="en-US"/>
        </w:rPr>
        <w:t>1</w:t>
      </w:r>
      <w:r w:rsidR="006634E1" w:rsidRPr="00DA709A">
        <w:rPr>
          <w:rFonts w:ascii="Times New Roman" w:eastAsia="Calibri" w:hAnsi="Times New Roman" w:cs="Times New Roman"/>
          <w:sz w:val="28"/>
          <w:szCs w:val="28"/>
          <w:lang w:eastAsia="en-US"/>
        </w:rPr>
        <w:t xml:space="preserve"> к настоящему Положению</w:t>
      </w:r>
      <w:r w:rsidRPr="00DA709A">
        <w:rPr>
          <w:rFonts w:ascii="Times New Roman" w:eastAsia="Calibri" w:hAnsi="Times New Roman" w:cs="Times New Roman"/>
          <w:sz w:val="28"/>
          <w:szCs w:val="28"/>
          <w:lang w:eastAsia="en-US"/>
        </w:rPr>
        <w:t>;</w:t>
      </w:r>
    </w:p>
    <w:p w:rsidR="000E4C6F" w:rsidRPr="00DA709A" w:rsidRDefault="000B66E4" w:rsidP="004C5E0E">
      <w:pPr>
        <w:pStyle w:val="af6"/>
        <w:numPr>
          <w:ilvl w:val="0"/>
          <w:numId w:val="26"/>
        </w:numPr>
        <w:tabs>
          <w:tab w:val="left" w:pos="0"/>
        </w:tabs>
        <w:overflowPunct w:val="0"/>
        <w:autoSpaceDE w:val="0"/>
        <w:autoSpaceDN w:val="0"/>
        <w:adjustRightInd w:val="0"/>
        <w:spacing w:line="360" w:lineRule="auto"/>
        <w:ind w:left="0" w:firstLine="709"/>
        <w:jc w:val="both"/>
        <w:textAlignment w:val="baseline"/>
        <w:rPr>
          <w:rFonts w:ascii="Times New Roman" w:eastAsia="Calibri" w:hAnsi="Times New Roman" w:cs="Times New Roman"/>
          <w:sz w:val="28"/>
          <w:szCs w:val="28"/>
          <w:lang w:eastAsia="en-US"/>
        </w:rPr>
      </w:pPr>
      <w:r w:rsidRPr="00DA709A">
        <w:rPr>
          <w:rFonts w:ascii="Times New Roman" w:eastAsia="Calibri" w:hAnsi="Times New Roman" w:cs="Times New Roman"/>
          <w:sz w:val="28"/>
          <w:szCs w:val="28"/>
          <w:lang w:eastAsia="en-US"/>
        </w:rPr>
        <w:t>конкурсн</w:t>
      </w:r>
      <w:r w:rsidR="000E4C6F" w:rsidRPr="00DA709A">
        <w:rPr>
          <w:rFonts w:ascii="Times New Roman" w:eastAsia="Calibri" w:hAnsi="Times New Roman" w:cs="Times New Roman"/>
          <w:sz w:val="28"/>
          <w:szCs w:val="28"/>
          <w:lang w:eastAsia="en-US"/>
        </w:rPr>
        <w:t>ая</w:t>
      </w:r>
      <w:r w:rsidRPr="00DA709A">
        <w:rPr>
          <w:rFonts w:ascii="Times New Roman" w:eastAsia="Calibri" w:hAnsi="Times New Roman" w:cs="Times New Roman"/>
          <w:sz w:val="28"/>
          <w:szCs w:val="28"/>
          <w:lang w:eastAsia="en-US"/>
        </w:rPr>
        <w:t xml:space="preserve"> работ</w:t>
      </w:r>
      <w:r w:rsidR="000E4C6F" w:rsidRPr="00DA709A">
        <w:rPr>
          <w:rFonts w:ascii="Times New Roman" w:eastAsia="Calibri" w:hAnsi="Times New Roman" w:cs="Times New Roman"/>
          <w:sz w:val="28"/>
          <w:szCs w:val="28"/>
          <w:lang w:eastAsia="en-US"/>
        </w:rPr>
        <w:t xml:space="preserve">а; </w:t>
      </w:r>
    </w:p>
    <w:p w:rsidR="000B66E4" w:rsidRPr="00DA709A" w:rsidRDefault="000E4C6F" w:rsidP="004C5E0E">
      <w:pPr>
        <w:pStyle w:val="af6"/>
        <w:numPr>
          <w:ilvl w:val="0"/>
          <w:numId w:val="26"/>
        </w:numPr>
        <w:tabs>
          <w:tab w:val="left" w:pos="0"/>
        </w:tabs>
        <w:overflowPunct w:val="0"/>
        <w:autoSpaceDE w:val="0"/>
        <w:autoSpaceDN w:val="0"/>
        <w:adjustRightInd w:val="0"/>
        <w:spacing w:line="360" w:lineRule="auto"/>
        <w:ind w:left="0" w:firstLine="709"/>
        <w:jc w:val="both"/>
        <w:textAlignment w:val="baseline"/>
        <w:rPr>
          <w:rFonts w:ascii="Times New Roman" w:eastAsia="Calibri" w:hAnsi="Times New Roman" w:cs="Times New Roman"/>
          <w:sz w:val="28"/>
          <w:szCs w:val="28"/>
          <w:lang w:eastAsia="en-US"/>
        </w:rPr>
      </w:pPr>
      <w:r w:rsidRPr="00DA709A">
        <w:rPr>
          <w:rFonts w:ascii="Times New Roman" w:eastAsia="Calibri" w:hAnsi="Times New Roman" w:cs="Times New Roman"/>
          <w:sz w:val="28"/>
          <w:szCs w:val="28"/>
          <w:lang w:eastAsia="en-US"/>
        </w:rPr>
        <w:t>копия документа удостоверяющего личность (паспорт, свидетельство о рождении);</w:t>
      </w:r>
    </w:p>
    <w:p w:rsidR="000E4C6F" w:rsidRPr="00DA709A" w:rsidRDefault="000E4C6F" w:rsidP="004C5E0E">
      <w:pPr>
        <w:pStyle w:val="af6"/>
        <w:numPr>
          <w:ilvl w:val="0"/>
          <w:numId w:val="26"/>
        </w:numPr>
        <w:tabs>
          <w:tab w:val="left" w:pos="0"/>
        </w:tabs>
        <w:overflowPunct w:val="0"/>
        <w:autoSpaceDE w:val="0"/>
        <w:autoSpaceDN w:val="0"/>
        <w:adjustRightInd w:val="0"/>
        <w:spacing w:line="360" w:lineRule="auto"/>
        <w:ind w:left="0" w:firstLine="709"/>
        <w:jc w:val="both"/>
        <w:textAlignment w:val="baseline"/>
        <w:rPr>
          <w:rFonts w:ascii="Times New Roman" w:eastAsia="Calibri" w:hAnsi="Times New Roman" w:cs="Times New Roman"/>
          <w:sz w:val="28"/>
          <w:szCs w:val="28"/>
          <w:lang w:eastAsia="en-US"/>
        </w:rPr>
      </w:pPr>
      <w:r w:rsidRPr="00DA709A">
        <w:rPr>
          <w:rFonts w:ascii="Times New Roman" w:eastAsia="Calibri" w:hAnsi="Times New Roman" w:cs="Times New Roman"/>
          <w:sz w:val="28"/>
          <w:szCs w:val="28"/>
          <w:lang w:eastAsia="en-US"/>
        </w:rPr>
        <w:t>ссылка на информацию о конкурсе, размещенную на страницах участника в  социальных сетях;</w:t>
      </w:r>
    </w:p>
    <w:p w:rsidR="000E4C6F" w:rsidRPr="00DA709A" w:rsidRDefault="000E4C6F" w:rsidP="004C5E0E">
      <w:pPr>
        <w:pStyle w:val="af6"/>
        <w:numPr>
          <w:ilvl w:val="0"/>
          <w:numId w:val="26"/>
        </w:numPr>
        <w:tabs>
          <w:tab w:val="left" w:pos="0"/>
        </w:tabs>
        <w:overflowPunct w:val="0"/>
        <w:autoSpaceDE w:val="0"/>
        <w:autoSpaceDN w:val="0"/>
        <w:adjustRightInd w:val="0"/>
        <w:spacing w:line="360" w:lineRule="auto"/>
        <w:ind w:left="0" w:firstLine="709"/>
        <w:jc w:val="both"/>
        <w:textAlignment w:val="baseline"/>
        <w:rPr>
          <w:rFonts w:ascii="Times New Roman" w:eastAsia="Calibri" w:hAnsi="Times New Roman" w:cs="Times New Roman"/>
          <w:sz w:val="28"/>
          <w:szCs w:val="28"/>
          <w:lang w:eastAsia="en-US"/>
        </w:rPr>
      </w:pPr>
      <w:r w:rsidRPr="00DA709A">
        <w:rPr>
          <w:rFonts w:ascii="Times New Roman" w:eastAsia="Calibri" w:hAnsi="Times New Roman" w:cs="Times New Roman"/>
          <w:sz w:val="28"/>
          <w:szCs w:val="28"/>
          <w:lang w:eastAsia="en-US"/>
        </w:rPr>
        <w:t xml:space="preserve">согласие законного представителя на участие в Конкурсе по форме согласно  Приложению №2 к настоящему Положению. </w:t>
      </w:r>
    </w:p>
    <w:p w:rsidR="00CF0433" w:rsidRPr="00237229" w:rsidRDefault="00CF0433" w:rsidP="003F2234">
      <w:pPr>
        <w:tabs>
          <w:tab w:val="left" w:pos="0"/>
        </w:tabs>
        <w:spacing w:line="360" w:lineRule="auto"/>
        <w:ind w:firstLine="709"/>
        <w:jc w:val="both"/>
        <w:rPr>
          <w:sz w:val="28"/>
          <w:szCs w:val="28"/>
        </w:rPr>
      </w:pPr>
      <w:r w:rsidRPr="00237229">
        <w:rPr>
          <w:sz w:val="28"/>
          <w:szCs w:val="28"/>
        </w:rPr>
        <w:t>5.</w:t>
      </w:r>
      <w:r>
        <w:rPr>
          <w:sz w:val="28"/>
          <w:szCs w:val="28"/>
        </w:rPr>
        <w:t>2</w:t>
      </w:r>
      <w:r w:rsidRPr="00237229">
        <w:rPr>
          <w:sz w:val="28"/>
          <w:szCs w:val="28"/>
        </w:rPr>
        <w:t xml:space="preserve"> Участники, подавшие заявки за пределами установленного срока их подачи, не будут допущены к участию в Конкурсе.</w:t>
      </w:r>
    </w:p>
    <w:p w:rsidR="000B66E4" w:rsidRDefault="006634E1"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5.</w:t>
      </w:r>
      <w:r w:rsidR="000B66E4" w:rsidRPr="000B66E4">
        <w:rPr>
          <w:rFonts w:eastAsia="Calibri"/>
          <w:sz w:val="28"/>
          <w:szCs w:val="28"/>
          <w:lang w:eastAsia="en-US"/>
        </w:rPr>
        <w:t>2. Материалы, представленные на конкурс,  не рецензируются, не возвращаются. Организатору конкурса передается право на публикацию, распространение или иное использование материалов в некоммерческих целях. Заявки, несоответствующие условиям конкурса  и представленные после окончания срока приема, не рассматриваются.</w:t>
      </w:r>
    </w:p>
    <w:p w:rsidR="00CF0433" w:rsidRPr="00237229" w:rsidRDefault="00CF0433" w:rsidP="003F2234">
      <w:pPr>
        <w:tabs>
          <w:tab w:val="left" w:pos="0"/>
        </w:tabs>
        <w:spacing w:line="360" w:lineRule="auto"/>
        <w:ind w:firstLine="709"/>
        <w:jc w:val="both"/>
        <w:rPr>
          <w:sz w:val="28"/>
          <w:szCs w:val="28"/>
        </w:rPr>
      </w:pPr>
      <w:r>
        <w:rPr>
          <w:sz w:val="28"/>
          <w:szCs w:val="28"/>
        </w:rPr>
        <w:t xml:space="preserve">5.3. </w:t>
      </w:r>
      <w:r w:rsidRPr="00237229">
        <w:rPr>
          <w:sz w:val="28"/>
          <w:szCs w:val="28"/>
        </w:rPr>
        <w:t>В случае установления недостоверности сведений, содержащихся в документах и (или) сведениях, предоставленных участником Конкурса, он отстраняется от участия в Конкурсе на любом этапе его проведения. При выявлении такого нарушения участник Конкурса прекращ</w:t>
      </w:r>
      <w:r>
        <w:rPr>
          <w:sz w:val="28"/>
          <w:szCs w:val="28"/>
        </w:rPr>
        <w:t>ает участие в Конкурсе</w:t>
      </w:r>
      <w:r w:rsidRPr="00237229">
        <w:rPr>
          <w:sz w:val="28"/>
          <w:szCs w:val="28"/>
        </w:rPr>
        <w:t>.</w:t>
      </w:r>
    </w:p>
    <w:p w:rsidR="00CF0433" w:rsidRDefault="00CF0433" w:rsidP="003F2234">
      <w:pPr>
        <w:tabs>
          <w:tab w:val="left" w:pos="0"/>
        </w:tabs>
        <w:spacing w:line="360" w:lineRule="auto"/>
        <w:ind w:firstLine="709"/>
        <w:jc w:val="both"/>
        <w:rPr>
          <w:sz w:val="28"/>
          <w:szCs w:val="28"/>
        </w:rPr>
      </w:pPr>
      <w:r>
        <w:rPr>
          <w:sz w:val="28"/>
          <w:szCs w:val="28"/>
        </w:rPr>
        <w:t>5.4.</w:t>
      </w:r>
      <w:r w:rsidRPr="00237229">
        <w:rPr>
          <w:sz w:val="28"/>
          <w:szCs w:val="28"/>
        </w:rPr>
        <w:t xml:space="preserve"> Участие в Конкурсе означает согласие участника со всеми условиями проведения Конкурса, предусмотренными настоящим Положением.</w:t>
      </w:r>
    </w:p>
    <w:p w:rsidR="009F66A4" w:rsidRPr="00237229" w:rsidRDefault="009F66A4" w:rsidP="003F2234">
      <w:pPr>
        <w:tabs>
          <w:tab w:val="left" w:pos="0"/>
        </w:tabs>
        <w:spacing w:line="360" w:lineRule="auto"/>
        <w:ind w:firstLine="709"/>
        <w:jc w:val="both"/>
        <w:rPr>
          <w:sz w:val="28"/>
          <w:szCs w:val="28"/>
        </w:rPr>
      </w:pPr>
      <w:r w:rsidRPr="00DA709A">
        <w:rPr>
          <w:sz w:val="28"/>
          <w:szCs w:val="28"/>
        </w:rPr>
        <w:t>5.5.</w:t>
      </w:r>
      <w:r w:rsidRPr="00DA709A">
        <w:rPr>
          <w:rFonts w:eastAsia="Calibri"/>
          <w:sz w:val="28"/>
          <w:szCs w:val="28"/>
          <w:lang w:eastAsia="en-US"/>
        </w:rPr>
        <w:t xml:space="preserve"> Согласие законного представителя на участие в Конкурсе</w:t>
      </w:r>
      <w:r w:rsidRPr="00DA709A">
        <w:rPr>
          <w:sz w:val="28"/>
          <w:szCs w:val="28"/>
        </w:rPr>
        <w:t xml:space="preserve"> означает согласие на обработку персональных данных участника</w:t>
      </w:r>
      <w:r w:rsidR="00DA709A" w:rsidRPr="00DA709A">
        <w:rPr>
          <w:sz w:val="28"/>
          <w:szCs w:val="28"/>
        </w:rPr>
        <w:t>, указанных в п.9 настоящего Положения</w:t>
      </w:r>
      <w:r w:rsidRPr="00DA709A">
        <w:rPr>
          <w:sz w:val="28"/>
          <w:szCs w:val="28"/>
        </w:rPr>
        <w:t>.</w:t>
      </w:r>
    </w:p>
    <w:p w:rsidR="00DA709A" w:rsidRDefault="00DA709A" w:rsidP="003F2234">
      <w:pPr>
        <w:tabs>
          <w:tab w:val="left" w:pos="0"/>
        </w:tabs>
        <w:overflowPunct w:val="0"/>
        <w:autoSpaceDE w:val="0"/>
        <w:autoSpaceDN w:val="0"/>
        <w:adjustRightInd w:val="0"/>
        <w:spacing w:line="360" w:lineRule="auto"/>
        <w:ind w:firstLine="709"/>
        <w:jc w:val="center"/>
        <w:textAlignment w:val="baseline"/>
        <w:rPr>
          <w:rFonts w:eastAsia="Calibri"/>
          <w:sz w:val="28"/>
          <w:szCs w:val="28"/>
          <w:lang w:eastAsia="en-US"/>
        </w:rPr>
      </w:pPr>
    </w:p>
    <w:p w:rsidR="000B66E4" w:rsidRPr="009B42CF" w:rsidRDefault="006634E1"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r w:rsidRPr="006634E1">
        <w:rPr>
          <w:rFonts w:eastAsia="Calibri"/>
          <w:b/>
          <w:sz w:val="28"/>
          <w:szCs w:val="28"/>
          <w:lang w:eastAsia="en-US"/>
        </w:rPr>
        <w:lastRenderedPageBreak/>
        <w:t xml:space="preserve">6. Порядок проведения </w:t>
      </w:r>
      <w:r>
        <w:rPr>
          <w:rFonts w:eastAsia="Calibri"/>
          <w:b/>
          <w:sz w:val="28"/>
          <w:szCs w:val="28"/>
          <w:lang w:eastAsia="en-US"/>
        </w:rPr>
        <w:t>К</w:t>
      </w:r>
      <w:r w:rsidRPr="006634E1">
        <w:rPr>
          <w:rFonts w:eastAsia="Calibri"/>
          <w:b/>
          <w:sz w:val="28"/>
          <w:szCs w:val="28"/>
          <w:lang w:eastAsia="en-US"/>
        </w:rPr>
        <w:t>онкурса</w:t>
      </w:r>
    </w:p>
    <w:p w:rsidR="000B66E4" w:rsidRPr="000B66E4" w:rsidRDefault="006634E1"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6.1</w:t>
      </w:r>
      <w:r w:rsidR="000B66E4" w:rsidRPr="000B66E4">
        <w:rPr>
          <w:rFonts w:eastAsia="Calibri"/>
          <w:sz w:val="28"/>
          <w:szCs w:val="28"/>
          <w:lang w:eastAsia="en-US"/>
        </w:rPr>
        <w:t>. По истечении срока приема заявок жюри в течение 3-х календарных дней принимает решение о допуске к участию в конкурсе либо об отказе в допуске к участию в конкурсе.</w:t>
      </w:r>
    </w:p>
    <w:p w:rsidR="000B66E4" w:rsidRPr="000B66E4" w:rsidRDefault="006634E1"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6.2</w:t>
      </w:r>
      <w:r w:rsidR="000B66E4" w:rsidRPr="000B66E4">
        <w:rPr>
          <w:rFonts w:eastAsia="Calibri"/>
          <w:sz w:val="28"/>
          <w:szCs w:val="28"/>
          <w:lang w:eastAsia="en-US"/>
        </w:rPr>
        <w:t>. Решение об отказе в участии в конкурсе принимается в следующих случаях:</w:t>
      </w:r>
    </w:p>
    <w:p w:rsidR="000B66E4" w:rsidRDefault="000B66E4" w:rsidP="008C6C2A">
      <w:pPr>
        <w:pStyle w:val="af6"/>
        <w:numPr>
          <w:ilvl w:val="0"/>
          <w:numId w:val="28"/>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8C6C2A">
        <w:rPr>
          <w:rFonts w:ascii="Times New Roman" w:eastAsia="Calibri" w:hAnsi="Times New Roman" w:cs="Times New Roman"/>
          <w:sz w:val="28"/>
          <w:szCs w:val="28"/>
          <w:lang w:eastAsia="en-US"/>
        </w:rPr>
        <w:t>заявка составлена не в соответствии с установленной формой;</w:t>
      </w:r>
    </w:p>
    <w:p w:rsidR="008C6C2A" w:rsidRPr="008C6C2A" w:rsidRDefault="009D2737" w:rsidP="008C6C2A">
      <w:pPr>
        <w:pStyle w:val="af6"/>
        <w:numPr>
          <w:ilvl w:val="0"/>
          <w:numId w:val="28"/>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направлен </w:t>
      </w:r>
      <w:r w:rsidR="008C6C2A">
        <w:rPr>
          <w:rFonts w:ascii="Times New Roman" w:eastAsia="Calibri" w:hAnsi="Times New Roman" w:cs="Times New Roman"/>
          <w:sz w:val="28"/>
          <w:szCs w:val="28"/>
          <w:lang w:eastAsia="en-US"/>
        </w:rPr>
        <w:t>неполный комплект материалов, указанных  в пп. 5.1., п.5;</w:t>
      </w:r>
    </w:p>
    <w:p w:rsidR="000B66E4" w:rsidRPr="008C6C2A" w:rsidRDefault="000B66E4" w:rsidP="008C6C2A">
      <w:pPr>
        <w:pStyle w:val="af6"/>
        <w:numPr>
          <w:ilvl w:val="0"/>
          <w:numId w:val="28"/>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8C6C2A">
        <w:rPr>
          <w:rFonts w:ascii="Times New Roman" w:eastAsia="Calibri" w:hAnsi="Times New Roman" w:cs="Times New Roman"/>
          <w:sz w:val="28"/>
          <w:szCs w:val="28"/>
          <w:lang w:eastAsia="en-US"/>
        </w:rPr>
        <w:t>работ</w:t>
      </w:r>
      <w:r w:rsidR="008C6C2A">
        <w:rPr>
          <w:rFonts w:ascii="Times New Roman" w:eastAsia="Calibri" w:hAnsi="Times New Roman" w:cs="Times New Roman"/>
          <w:sz w:val="28"/>
          <w:szCs w:val="28"/>
          <w:lang w:eastAsia="en-US"/>
        </w:rPr>
        <w:t>а</w:t>
      </w:r>
      <w:r w:rsidRPr="008C6C2A">
        <w:rPr>
          <w:rFonts w:ascii="Times New Roman" w:eastAsia="Calibri" w:hAnsi="Times New Roman" w:cs="Times New Roman"/>
          <w:sz w:val="28"/>
          <w:szCs w:val="28"/>
          <w:lang w:eastAsia="en-US"/>
        </w:rPr>
        <w:t xml:space="preserve"> не соответству</w:t>
      </w:r>
      <w:r w:rsidR="008C6C2A">
        <w:rPr>
          <w:rFonts w:ascii="Times New Roman" w:eastAsia="Calibri" w:hAnsi="Times New Roman" w:cs="Times New Roman"/>
          <w:sz w:val="28"/>
          <w:szCs w:val="28"/>
          <w:lang w:eastAsia="en-US"/>
        </w:rPr>
        <w:t>е</w:t>
      </w:r>
      <w:r w:rsidRPr="008C6C2A">
        <w:rPr>
          <w:rFonts w:ascii="Times New Roman" w:eastAsia="Calibri" w:hAnsi="Times New Roman" w:cs="Times New Roman"/>
          <w:sz w:val="28"/>
          <w:szCs w:val="28"/>
          <w:lang w:eastAsia="en-US"/>
        </w:rPr>
        <w:t xml:space="preserve">т требованиям, указанным в пункте </w:t>
      </w:r>
      <w:r w:rsidR="006634E1" w:rsidRPr="008C6C2A">
        <w:rPr>
          <w:rFonts w:ascii="Times New Roman" w:eastAsia="Calibri" w:hAnsi="Times New Roman" w:cs="Times New Roman"/>
          <w:sz w:val="28"/>
          <w:szCs w:val="28"/>
          <w:lang w:eastAsia="en-US"/>
        </w:rPr>
        <w:t>4</w:t>
      </w:r>
      <w:r w:rsidRPr="008C6C2A">
        <w:rPr>
          <w:rFonts w:ascii="Times New Roman" w:eastAsia="Calibri" w:hAnsi="Times New Roman" w:cs="Times New Roman"/>
          <w:sz w:val="28"/>
          <w:szCs w:val="28"/>
          <w:lang w:eastAsia="en-US"/>
        </w:rPr>
        <w:t xml:space="preserve"> настоящего Положения;</w:t>
      </w:r>
    </w:p>
    <w:p w:rsidR="000B66E4" w:rsidRPr="008C6C2A" w:rsidRDefault="008C6C2A" w:rsidP="008C6C2A">
      <w:pPr>
        <w:pStyle w:val="af6"/>
        <w:numPr>
          <w:ilvl w:val="0"/>
          <w:numId w:val="28"/>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8C6C2A">
        <w:rPr>
          <w:rFonts w:ascii="Times New Roman" w:eastAsia="Calibri" w:hAnsi="Times New Roman" w:cs="Times New Roman"/>
          <w:sz w:val="28"/>
          <w:szCs w:val="28"/>
          <w:lang w:eastAsia="en-US"/>
        </w:rPr>
        <w:t>заявка</w:t>
      </w:r>
      <w:r w:rsidR="000B66E4" w:rsidRPr="008C6C2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направлена</w:t>
      </w:r>
      <w:r w:rsidR="000B66E4" w:rsidRPr="008C6C2A">
        <w:rPr>
          <w:rFonts w:ascii="Times New Roman" w:eastAsia="Calibri" w:hAnsi="Times New Roman" w:cs="Times New Roman"/>
          <w:sz w:val="28"/>
          <w:szCs w:val="28"/>
          <w:lang w:eastAsia="en-US"/>
        </w:rPr>
        <w:t xml:space="preserve"> с нарушением установленного срока, указанного в пункте </w:t>
      </w:r>
      <w:r w:rsidR="006634E1" w:rsidRPr="008C6C2A">
        <w:rPr>
          <w:rFonts w:ascii="Times New Roman" w:eastAsia="Calibri" w:hAnsi="Times New Roman" w:cs="Times New Roman"/>
          <w:sz w:val="28"/>
          <w:szCs w:val="28"/>
          <w:lang w:eastAsia="en-US"/>
        </w:rPr>
        <w:t>5</w:t>
      </w:r>
      <w:r w:rsidR="000B66E4" w:rsidRPr="008C6C2A">
        <w:rPr>
          <w:rFonts w:ascii="Times New Roman" w:eastAsia="Calibri" w:hAnsi="Times New Roman" w:cs="Times New Roman"/>
          <w:sz w:val="28"/>
          <w:szCs w:val="28"/>
          <w:lang w:eastAsia="en-US"/>
        </w:rPr>
        <w:t xml:space="preserve"> настоящего Положения.</w:t>
      </w:r>
    </w:p>
    <w:p w:rsidR="00B44FA3" w:rsidRDefault="006634E1"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6.3</w:t>
      </w:r>
      <w:r w:rsidR="000B66E4" w:rsidRPr="000B66E4">
        <w:rPr>
          <w:rFonts w:eastAsia="Calibri"/>
          <w:sz w:val="28"/>
          <w:szCs w:val="28"/>
          <w:lang w:eastAsia="en-US"/>
        </w:rPr>
        <w:t xml:space="preserve">. В период с 20 </w:t>
      </w:r>
      <w:r>
        <w:rPr>
          <w:rFonts w:eastAsia="Calibri"/>
          <w:sz w:val="28"/>
          <w:szCs w:val="28"/>
          <w:lang w:eastAsia="en-US"/>
        </w:rPr>
        <w:t>сент</w:t>
      </w:r>
      <w:r w:rsidR="000B66E4" w:rsidRPr="000B66E4">
        <w:rPr>
          <w:rFonts w:eastAsia="Calibri"/>
          <w:sz w:val="28"/>
          <w:szCs w:val="28"/>
          <w:lang w:eastAsia="en-US"/>
        </w:rPr>
        <w:t xml:space="preserve">ября по </w:t>
      </w:r>
      <w:r>
        <w:rPr>
          <w:rFonts w:eastAsia="Calibri"/>
          <w:sz w:val="28"/>
          <w:szCs w:val="28"/>
          <w:lang w:eastAsia="en-US"/>
        </w:rPr>
        <w:t>25</w:t>
      </w:r>
      <w:r w:rsidR="000B66E4" w:rsidRPr="000B66E4">
        <w:rPr>
          <w:rFonts w:eastAsia="Calibri"/>
          <w:sz w:val="28"/>
          <w:szCs w:val="28"/>
          <w:lang w:eastAsia="en-US"/>
        </w:rPr>
        <w:t xml:space="preserve"> </w:t>
      </w:r>
      <w:r>
        <w:rPr>
          <w:rFonts w:eastAsia="Calibri"/>
          <w:sz w:val="28"/>
          <w:szCs w:val="28"/>
          <w:lang w:eastAsia="en-US"/>
        </w:rPr>
        <w:t>сент</w:t>
      </w:r>
      <w:r w:rsidRPr="000B66E4">
        <w:rPr>
          <w:rFonts w:eastAsia="Calibri"/>
          <w:sz w:val="28"/>
          <w:szCs w:val="28"/>
          <w:lang w:eastAsia="en-US"/>
        </w:rPr>
        <w:t xml:space="preserve">ября </w:t>
      </w:r>
      <w:r w:rsidR="000B66E4" w:rsidRPr="000B66E4">
        <w:rPr>
          <w:rFonts w:eastAsia="Calibri"/>
          <w:sz w:val="28"/>
          <w:szCs w:val="28"/>
          <w:lang w:eastAsia="en-US"/>
        </w:rPr>
        <w:t>201</w:t>
      </w:r>
      <w:r>
        <w:rPr>
          <w:rFonts w:eastAsia="Calibri"/>
          <w:sz w:val="28"/>
          <w:szCs w:val="28"/>
          <w:lang w:eastAsia="en-US"/>
        </w:rPr>
        <w:t>9</w:t>
      </w:r>
      <w:r w:rsidR="000B66E4" w:rsidRPr="000B66E4">
        <w:rPr>
          <w:rFonts w:eastAsia="Calibri"/>
          <w:sz w:val="28"/>
          <w:szCs w:val="28"/>
          <w:lang w:eastAsia="en-US"/>
        </w:rPr>
        <w:t xml:space="preserve"> года </w:t>
      </w:r>
      <w:r w:rsidR="008C6C2A">
        <w:rPr>
          <w:rFonts w:eastAsia="Calibri"/>
          <w:sz w:val="28"/>
          <w:szCs w:val="28"/>
          <w:lang w:eastAsia="en-US"/>
        </w:rPr>
        <w:t xml:space="preserve">экспертное </w:t>
      </w:r>
      <w:r w:rsidR="000B66E4" w:rsidRPr="000B66E4">
        <w:rPr>
          <w:rFonts w:eastAsia="Calibri"/>
          <w:sz w:val="28"/>
          <w:szCs w:val="28"/>
          <w:lang w:eastAsia="en-US"/>
        </w:rPr>
        <w:t>жюри оценивает работы</w:t>
      </w:r>
      <w:r w:rsidR="00B44FA3">
        <w:rPr>
          <w:rFonts w:eastAsia="Calibri"/>
          <w:sz w:val="28"/>
          <w:szCs w:val="28"/>
          <w:lang w:eastAsia="en-US"/>
        </w:rPr>
        <w:t xml:space="preserve"> в соответствии с критериями оценки конкурсных работ</w:t>
      </w:r>
      <w:r w:rsidR="008C6C2A">
        <w:rPr>
          <w:rFonts w:eastAsia="Calibri"/>
          <w:sz w:val="28"/>
          <w:szCs w:val="28"/>
          <w:lang w:eastAsia="en-US"/>
        </w:rPr>
        <w:t xml:space="preserve">, </w:t>
      </w:r>
      <w:r w:rsidR="00B44FA3">
        <w:rPr>
          <w:rFonts w:eastAsia="Calibri"/>
          <w:sz w:val="28"/>
          <w:szCs w:val="28"/>
          <w:lang w:eastAsia="en-US"/>
        </w:rPr>
        <w:t>содержащимися в пункте 4.3  настоящего Положения.</w:t>
      </w:r>
    </w:p>
    <w:p w:rsidR="009B42CF" w:rsidRDefault="009B42CF" w:rsidP="003F2234">
      <w:pPr>
        <w:tabs>
          <w:tab w:val="left" w:pos="0"/>
        </w:tabs>
        <w:overflowPunct w:val="0"/>
        <w:autoSpaceDE w:val="0"/>
        <w:autoSpaceDN w:val="0"/>
        <w:adjustRightInd w:val="0"/>
        <w:spacing w:line="360" w:lineRule="auto"/>
        <w:ind w:firstLine="709"/>
        <w:jc w:val="both"/>
        <w:textAlignment w:val="baseline"/>
        <w:rPr>
          <w:rFonts w:eastAsia="Calibri"/>
          <w:b/>
          <w:sz w:val="28"/>
          <w:szCs w:val="28"/>
          <w:lang w:eastAsia="en-US"/>
        </w:rPr>
      </w:pPr>
    </w:p>
    <w:p w:rsidR="009B42CF" w:rsidRDefault="006634E1" w:rsidP="003F2234">
      <w:pPr>
        <w:tabs>
          <w:tab w:val="left" w:pos="0"/>
        </w:tabs>
        <w:overflowPunct w:val="0"/>
        <w:autoSpaceDE w:val="0"/>
        <w:autoSpaceDN w:val="0"/>
        <w:adjustRightInd w:val="0"/>
        <w:spacing w:line="360" w:lineRule="auto"/>
        <w:ind w:firstLine="709"/>
        <w:jc w:val="center"/>
        <w:textAlignment w:val="baseline"/>
        <w:rPr>
          <w:rFonts w:eastAsia="Calibri"/>
          <w:b/>
          <w:sz w:val="28"/>
          <w:szCs w:val="28"/>
          <w:lang w:eastAsia="en-US"/>
        </w:rPr>
      </w:pPr>
      <w:r w:rsidRPr="006634E1">
        <w:rPr>
          <w:rFonts w:eastAsia="Calibri"/>
          <w:b/>
          <w:sz w:val="28"/>
          <w:szCs w:val="28"/>
          <w:lang w:eastAsia="en-US"/>
        </w:rPr>
        <w:t xml:space="preserve">7. Жюри </w:t>
      </w:r>
      <w:r>
        <w:rPr>
          <w:rFonts w:eastAsia="Calibri"/>
          <w:b/>
          <w:sz w:val="28"/>
          <w:szCs w:val="28"/>
          <w:lang w:eastAsia="en-US"/>
        </w:rPr>
        <w:t>К</w:t>
      </w:r>
      <w:r w:rsidRPr="006634E1">
        <w:rPr>
          <w:rFonts w:eastAsia="Calibri"/>
          <w:b/>
          <w:sz w:val="28"/>
          <w:szCs w:val="28"/>
          <w:lang w:eastAsia="en-US"/>
        </w:rPr>
        <w:t>онкурса</w:t>
      </w:r>
    </w:p>
    <w:p w:rsidR="00B44FA3" w:rsidRPr="00237229" w:rsidRDefault="006634E1" w:rsidP="003F2234">
      <w:pPr>
        <w:tabs>
          <w:tab w:val="left" w:pos="0"/>
        </w:tabs>
        <w:spacing w:line="360" w:lineRule="auto"/>
        <w:ind w:firstLine="709"/>
        <w:jc w:val="both"/>
        <w:rPr>
          <w:sz w:val="28"/>
          <w:szCs w:val="28"/>
        </w:rPr>
      </w:pPr>
      <w:r>
        <w:rPr>
          <w:rFonts w:eastAsia="Calibri"/>
          <w:sz w:val="28"/>
          <w:szCs w:val="28"/>
          <w:lang w:eastAsia="en-US"/>
        </w:rPr>
        <w:t>7.1</w:t>
      </w:r>
      <w:r w:rsidR="000B66E4" w:rsidRPr="000B66E4">
        <w:rPr>
          <w:rFonts w:eastAsia="Calibri"/>
          <w:sz w:val="28"/>
          <w:szCs w:val="28"/>
          <w:lang w:eastAsia="en-US"/>
        </w:rPr>
        <w:t xml:space="preserve">. </w:t>
      </w:r>
      <w:r w:rsidR="00B44FA3" w:rsidRPr="00237229">
        <w:rPr>
          <w:sz w:val="28"/>
          <w:szCs w:val="28"/>
        </w:rPr>
        <w:t xml:space="preserve">В целях </w:t>
      </w:r>
      <w:r w:rsidR="00B44FA3">
        <w:rPr>
          <w:sz w:val="28"/>
          <w:szCs w:val="28"/>
        </w:rPr>
        <w:t xml:space="preserve"> подведения итогов Конкурса и определения победителей  </w:t>
      </w:r>
      <w:r w:rsidR="00B44FA3" w:rsidRPr="00237229">
        <w:rPr>
          <w:sz w:val="28"/>
          <w:szCs w:val="28"/>
        </w:rPr>
        <w:t>Конкурса формируется экспертное жюри</w:t>
      </w:r>
      <w:r w:rsidR="00B44FA3">
        <w:rPr>
          <w:sz w:val="28"/>
          <w:szCs w:val="28"/>
        </w:rPr>
        <w:t xml:space="preserve">. Персональный состав экспертного жюри  </w:t>
      </w:r>
      <w:r w:rsidR="00B44FA3" w:rsidRPr="00B44FA3">
        <w:rPr>
          <w:rFonts w:eastAsia="Calibri"/>
          <w:sz w:val="28"/>
          <w:szCs w:val="28"/>
          <w:lang w:eastAsia="en-US"/>
        </w:rPr>
        <w:t xml:space="preserve"> </w:t>
      </w:r>
      <w:r w:rsidR="00B44FA3" w:rsidRPr="000B66E4">
        <w:rPr>
          <w:rFonts w:eastAsia="Calibri"/>
          <w:sz w:val="28"/>
          <w:szCs w:val="28"/>
          <w:lang w:eastAsia="en-US"/>
        </w:rPr>
        <w:t xml:space="preserve">утверждается </w:t>
      </w:r>
      <w:r w:rsidR="00B44FA3" w:rsidRPr="00723E79">
        <w:rPr>
          <w:rFonts w:eastAsia="Calibri"/>
          <w:sz w:val="28"/>
          <w:szCs w:val="28"/>
          <w:lang w:eastAsia="en-US"/>
        </w:rPr>
        <w:t>начальником Департамента</w:t>
      </w:r>
      <w:r w:rsidR="00B44FA3" w:rsidRPr="000B66E4">
        <w:rPr>
          <w:rFonts w:eastAsia="Calibri"/>
          <w:sz w:val="28"/>
          <w:szCs w:val="28"/>
          <w:lang w:eastAsia="en-US"/>
        </w:rPr>
        <w:t xml:space="preserve">. </w:t>
      </w:r>
      <w:r w:rsidR="00B44FA3">
        <w:rPr>
          <w:rFonts w:eastAsia="Calibri"/>
          <w:sz w:val="28"/>
          <w:szCs w:val="28"/>
          <w:lang w:eastAsia="en-US"/>
        </w:rPr>
        <w:t>Из числа экспертного жюри избираетс</w:t>
      </w:r>
      <w:r w:rsidR="00890DA0">
        <w:rPr>
          <w:rFonts w:eastAsia="Calibri"/>
          <w:sz w:val="28"/>
          <w:szCs w:val="28"/>
          <w:lang w:eastAsia="en-US"/>
        </w:rPr>
        <w:t>я</w:t>
      </w:r>
      <w:r w:rsidR="00B44FA3">
        <w:rPr>
          <w:rFonts w:eastAsia="Calibri"/>
          <w:sz w:val="28"/>
          <w:szCs w:val="28"/>
          <w:lang w:eastAsia="en-US"/>
        </w:rPr>
        <w:t xml:space="preserve"> председатель </w:t>
      </w:r>
      <w:r w:rsidR="00890DA0">
        <w:rPr>
          <w:rFonts w:eastAsia="Calibri"/>
          <w:sz w:val="28"/>
          <w:szCs w:val="28"/>
          <w:lang w:eastAsia="en-US"/>
        </w:rPr>
        <w:t>для ведения заседания и</w:t>
      </w:r>
      <w:r w:rsidR="00B44FA3">
        <w:rPr>
          <w:rFonts w:eastAsia="Calibri"/>
          <w:sz w:val="28"/>
          <w:szCs w:val="28"/>
          <w:lang w:eastAsia="en-US"/>
        </w:rPr>
        <w:t xml:space="preserve"> секретарь</w:t>
      </w:r>
      <w:r w:rsidR="00890DA0">
        <w:rPr>
          <w:rFonts w:eastAsia="Calibri"/>
          <w:sz w:val="28"/>
          <w:szCs w:val="28"/>
          <w:lang w:eastAsia="en-US"/>
        </w:rPr>
        <w:t xml:space="preserve"> для ведения протокола</w:t>
      </w:r>
      <w:r w:rsidR="00B44FA3">
        <w:rPr>
          <w:rFonts w:eastAsia="Calibri"/>
          <w:sz w:val="28"/>
          <w:szCs w:val="28"/>
          <w:lang w:eastAsia="en-US"/>
        </w:rPr>
        <w:t xml:space="preserve">. </w:t>
      </w:r>
    </w:p>
    <w:p w:rsidR="00B44FA3" w:rsidRPr="00237229" w:rsidRDefault="00B44FA3" w:rsidP="003F2234">
      <w:pPr>
        <w:tabs>
          <w:tab w:val="left" w:pos="0"/>
        </w:tabs>
        <w:spacing w:line="360" w:lineRule="auto"/>
        <w:ind w:firstLine="709"/>
        <w:jc w:val="both"/>
        <w:rPr>
          <w:sz w:val="28"/>
          <w:szCs w:val="28"/>
        </w:rPr>
      </w:pPr>
      <w:r w:rsidRPr="00DA709A">
        <w:rPr>
          <w:sz w:val="28"/>
          <w:szCs w:val="28"/>
        </w:rPr>
        <w:t xml:space="preserve">7.2. Состав экспертного </w:t>
      </w:r>
      <w:r w:rsidR="007A54F9" w:rsidRPr="00DA709A">
        <w:rPr>
          <w:sz w:val="28"/>
          <w:szCs w:val="28"/>
        </w:rPr>
        <w:t>жюри</w:t>
      </w:r>
      <w:r w:rsidRPr="00DA709A">
        <w:rPr>
          <w:sz w:val="28"/>
          <w:szCs w:val="28"/>
        </w:rPr>
        <w:t xml:space="preserve"> публикуется на  </w:t>
      </w:r>
      <w:r w:rsidR="007A54F9" w:rsidRPr="00DA709A">
        <w:rPr>
          <w:sz w:val="28"/>
          <w:szCs w:val="28"/>
        </w:rPr>
        <w:t xml:space="preserve">сайте департамента </w:t>
      </w:r>
      <w:r w:rsidR="007A54F9" w:rsidRPr="00DA709A">
        <w:rPr>
          <w:rFonts w:eastAsia="Calibri"/>
          <w:sz w:val="28"/>
          <w:szCs w:val="28"/>
          <w:lang w:eastAsia="en-US"/>
        </w:rPr>
        <w:t>по</w:t>
      </w:r>
      <w:r w:rsidR="007A54F9" w:rsidRPr="00252CE7">
        <w:rPr>
          <w:rFonts w:eastAsia="Calibri"/>
          <w:sz w:val="28"/>
          <w:szCs w:val="28"/>
          <w:lang w:eastAsia="en-US"/>
        </w:rPr>
        <w:t xml:space="preserve"> развитию предпринимательства и потребительского рынка Кемеровской</w:t>
      </w:r>
      <w:r w:rsidR="007A54F9" w:rsidRPr="00096AC6">
        <w:rPr>
          <w:rFonts w:eastAsia="Calibri"/>
          <w:sz w:val="28"/>
          <w:szCs w:val="28"/>
          <w:lang w:eastAsia="en-US"/>
        </w:rPr>
        <w:t xml:space="preserve"> области</w:t>
      </w:r>
      <w:r w:rsidR="007A54F9">
        <w:rPr>
          <w:rFonts w:eastAsia="Calibri"/>
          <w:sz w:val="28"/>
          <w:szCs w:val="28"/>
          <w:lang w:eastAsia="en-US"/>
        </w:rPr>
        <w:t xml:space="preserve"> </w:t>
      </w:r>
      <w:hyperlink r:id="rId10" w:history="1">
        <w:r w:rsidR="007A54F9" w:rsidRPr="001964F5">
          <w:rPr>
            <w:rStyle w:val="aa"/>
            <w:rFonts w:eastAsia="Calibri"/>
            <w:sz w:val="28"/>
            <w:szCs w:val="28"/>
            <w:lang w:eastAsia="en-US"/>
          </w:rPr>
          <w:t>https://dprpko.ru/</w:t>
        </w:r>
      </w:hyperlink>
      <w:r w:rsidR="007A54F9" w:rsidRPr="00C97965">
        <w:rPr>
          <w:sz w:val="28"/>
          <w:szCs w:val="28"/>
        </w:rPr>
        <w:t>.</w:t>
      </w:r>
    </w:p>
    <w:p w:rsidR="000B66E4" w:rsidRPr="000B66E4" w:rsidRDefault="006634E1"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7.</w:t>
      </w:r>
      <w:r w:rsidR="00B44FA3">
        <w:rPr>
          <w:rFonts w:eastAsia="Calibri"/>
          <w:sz w:val="28"/>
          <w:szCs w:val="28"/>
          <w:lang w:eastAsia="en-US"/>
        </w:rPr>
        <w:t>3</w:t>
      </w:r>
      <w:r w:rsidR="000B66E4" w:rsidRPr="000B66E4">
        <w:rPr>
          <w:rFonts w:eastAsia="Calibri"/>
          <w:sz w:val="28"/>
          <w:szCs w:val="28"/>
          <w:lang w:eastAsia="en-US"/>
        </w:rPr>
        <w:t xml:space="preserve"> </w:t>
      </w:r>
      <w:r w:rsidR="007A54F9">
        <w:rPr>
          <w:rFonts w:eastAsia="Calibri"/>
          <w:sz w:val="28"/>
          <w:szCs w:val="28"/>
          <w:lang w:eastAsia="en-US"/>
        </w:rPr>
        <w:t>Экспертное ж</w:t>
      </w:r>
      <w:r w:rsidR="000B66E4" w:rsidRPr="000B66E4">
        <w:rPr>
          <w:rFonts w:eastAsia="Calibri"/>
          <w:sz w:val="28"/>
          <w:szCs w:val="28"/>
          <w:lang w:eastAsia="en-US"/>
        </w:rPr>
        <w:t>юри выполняет следующие функции:</w:t>
      </w:r>
    </w:p>
    <w:p w:rsidR="00B44FA3" w:rsidRPr="007A54F9" w:rsidRDefault="00B44FA3" w:rsidP="007A54F9">
      <w:pPr>
        <w:pStyle w:val="af6"/>
        <w:numPr>
          <w:ilvl w:val="0"/>
          <w:numId w:val="29"/>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7A54F9">
        <w:rPr>
          <w:rFonts w:ascii="Times New Roman" w:eastAsia="Calibri" w:hAnsi="Times New Roman" w:cs="Times New Roman"/>
          <w:sz w:val="28"/>
          <w:szCs w:val="28"/>
          <w:lang w:eastAsia="en-US"/>
        </w:rPr>
        <w:t>принимает решение о допуске к участию в Конкурсе или об отказе в участии в Конкурсе;</w:t>
      </w:r>
    </w:p>
    <w:p w:rsidR="000B66E4" w:rsidRPr="007A54F9" w:rsidRDefault="000B66E4" w:rsidP="007A54F9">
      <w:pPr>
        <w:pStyle w:val="af6"/>
        <w:numPr>
          <w:ilvl w:val="0"/>
          <w:numId w:val="29"/>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7A54F9">
        <w:rPr>
          <w:rFonts w:ascii="Times New Roman" w:eastAsia="Calibri" w:hAnsi="Times New Roman" w:cs="Times New Roman"/>
          <w:sz w:val="28"/>
          <w:szCs w:val="28"/>
          <w:lang w:eastAsia="en-US"/>
        </w:rPr>
        <w:t xml:space="preserve">рассматривает представленные на </w:t>
      </w:r>
      <w:r w:rsidR="006634E1" w:rsidRPr="007A54F9">
        <w:rPr>
          <w:rFonts w:ascii="Times New Roman" w:eastAsia="Calibri" w:hAnsi="Times New Roman" w:cs="Times New Roman"/>
          <w:sz w:val="28"/>
          <w:szCs w:val="28"/>
          <w:lang w:eastAsia="en-US"/>
        </w:rPr>
        <w:t>К</w:t>
      </w:r>
      <w:r w:rsidRPr="007A54F9">
        <w:rPr>
          <w:rFonts w:ascii="Times New Roman" w:eastAsia="Calibri" w:hAnsi="Times New Roman" w:cs="Times New Roman"/>
          <w:sz w:val="28"/>
          <w:szCs w:val="28"/>
          <w:lang w:eastAsia="en-US"/>
        </w:rPr>
        <w:t>онкурс материалы;</w:t>
      </w:r>
    </w:p>
    <w:p w:rsidR="000B66E4" w:rsidRPr="007A54F9" w:rsidRDefault="000B66E4" w:rsidP="007A54F9">
      <w:pPr>
        <w:pStyle w:val="af6"/>
        <w:numPr>
          <w:ilvl w:val="0"/>
          <w:numId w:val="29"/>
        </w:numPr>
        <w:tabs>
          <w:tab w:val="left" w:pos="0"/>
        </w:tabs>
        <w:overflowPunct w:val="0"/>
        <w:autoSpaceDE w:val="0"/>
        <w:autoSpaceDN w:val="0"/>
        <w:adjustRightInd w:val="0"/>
        <w:spacing w:line="360" w:lineRule="auto"/>
        <w:jc w:val="both"/>
        <w:textAlignment w:val="baseline"/>
        <w:rPr>
          <w:rFonts w:ascii="Times New Roman" w:eastAsia="Calibri" w:hAnsi="Times New Roman" w:cs="Times New Roman"/>
          <w:sz w:val="28"/>
          <w:szCs w:val="28"/>
          <w:lang w:eastAsia="en-US"/>
        </w:rPr>
      </w:pPr>
      <w:r w:rsidRPr="007A54F9">
        <w:rPr>
          <w:rFonts w:ascii="Times New Roman" w:eastAsia="Calibri" w:hAnsi="Times New Roman" w:cs="Times New Roman"/>
          <w:sz w:val="28"/>
          <w:szCs w:val="28"/>
          <w:lang w:eastAsia="en-US"/>
        </w:rPr>
        <w:t>проводит анализ и оценку материалов;</w:t>
      </w:r>
    </w:p>
    <w:p w:rsidR="000B66E4" w:rsidRPr="007A54F9" w:rsidRDefault="000B66E4" w:rsidP="007A54F9">
      <w:pPr>
        <w:pStyle w:val="af6"/>
        <w:numPr>
          <w:ilvl w:val="0"/>
          <w:numId w:val="29"/>
        </w:numPr>
        <w:tabs>
          <w:tab w:val="left" w:pos="0"/>
        </w:tabs>
        <w:overflowPunct w:val="0"/>
        <w:autoSpaceDE w:val="0"/>
        <w:autoSpaceDN w:val="0"/>
        <w:adjustRightInd w:val="0"/>
        <w:spacing w:line="360" w:lineRule="auto"/>
        <w:jc w:val="both"/>
        <w:textAlignment w:val="baseline"/>
        <w:rPr>
          <w:rFonts w:eastAsia="Calibri"/>
          <w:sz w:val="28"/>
          <w:szCs w:val="28"/>
          <w:lang w:eastAsia="en-US"/>
        </w:rPr>
      </w:pPr>
      <w:r w:rsidRPr="007A54F9">
        <w:rPr>
          <w:rFonts w:ascii="Times New Roman" w:eastAsia="Calibri" w:hAnsi="Times New Roman" w:cs="Times New Roman"/>
          <w:sz w:val="28"/>
          <w:szCs w:val="28"/>
          <w:lang w:eastAsia="en-US"/>
        </w:rPr>
        <w:lastRenderedPageBreak/>
        <w:t xml:space="preserve">определяет </w:t>
      </w:r>
      <w:r w:rsidR="006634E1" w:rsidRPr="007A54F9">
        <w:rPr>
          <w:rFonts w:ascii="Times New Roman" w:eastAsia="Calibri" w:hAnsi="Times New Roman" w:cs="Times New Roman"/>
          <w:sz w:val="28"/>
          <w:szCs w:val="28"/>
          <w:lang w:eastAsia="en-US"/>
        </w:rPr>
        <w:t>финалистов и победителей К</w:t>
      </w:r>
      <w:r w:rsidRPr="007A54F9">
        <w:rPr>
          <w:rFonts w:ascii="Times New Roman" w:eastAsia="Calibri" w:hAnsi="Times New Roman" w:cs="Times New Roman"/>
          <w:sz w:val="28"/>
          <w:szCs w:val="28"/>
          <w:lang w:eastAsia="en-US"/>
        </w:rPr>
        <w:t>онкурса</w:t>
      </w:r>
      <w:r w:rsidRPr="007A54F9">
        <w:rPr>
          <w:rFonts w:eastAsia="Calibri"/>
          <w:sz w:val="28"/>
          <w:szCs w:val="28"/>
          <w:lang w:eastAsia="en-US"/>
        </w:rPr>
        <w:t>.</w:t>
      </w:r>
    </w:p>
    <w:p w:rsidR="000B66E4" w:rsidRPr="000B66E4" w:rsidRDefault="006A21CC"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7.</w:t>
      </w:r>
      <w:r w:rsidR="00B44FA3">
        <w:rPr>
          <w:rFonts w:eastAsia="Calibri"/>
          <w:sz w:val="28"/>
          <w:szCs w:val="28"/>
          <w:lang w:eastAsia="en-US"/>
        </w:rPr>
        <w:t>4</w:t>
      </w:r>
      <w:r w:rsidR="000B66E4" w:rsidRPr="000B66E4">
        <w:rPr>
          <w:rFonts w:eastAsia="Calibri"/>
          <w:sz w:val="28"/>
          <w:szCs w:val="28"/>
          <w:lang w:eastAsia="en-US"/>
        </w:rPr>
        <w:t xml:space="preserve">. </w:t>
      </w:r>
      <w:r w:rsidR="007A54F9">
        <w:rPr>
          <w:rFonts w:eastAsia="Calibri"/>
          <w:sz w:val="28"/>
          <w:szCs w:val="28"/>
          <w:lang w:eastAsia="en-US"/>
        </w:rPr>
        <w:t>Экспертное ж</w:t>
      </w:r>
      <w:r w:rsidR="000B66E4" w:rsidRPr="000B66E4">
        <w:rPr>
          <w:rFonts w:eastAsia="Calibri"/>
          <w:sz w:val="28"/>
          <w:szCs w:val="28"/>
          <w:lang w:eastAsia="en-US"/>
        </w:rPr>
        <w:t xml:space="preserve">юри вправе </w:t>
      </w:r>
      <w:r w:rsidR="00B44FA3">
        <w:rPr>
          <w:rFonts w:eastAsia="Calibri"/>
          <w:sz w:val="28"/>
          <w:szCs w:val="28"/>
          <w:lang w:eastAsia="en-US"/>
        </w:rPr>
        <w:t xml:space="preserve">принимать решения, если в его </w:t>
      </w:r>
      <w:r w:rsidR="000B66E4" w:rsidRPr="000B66E4">
        <w:rPr>
          <w:rFonts w:eastAsia="Calibri"/>
          <w:sz w:val="28"/>
          <w:szCs w:val="28"/>
          <w:lang w:eastAsia="en-US"/>
        </w:rPr>
        <w:t xml:space="preserve"> заседании  при</w:t>
      </w:r>
      <w:r w:rsidR="00B44FA3">
        <w:rPr>
          <w:rFonts w:eastAsia="Calibri"/>
          <w:sz w:val="28"/>
          <w:szCs w:val="28"/>
          <w:lang w:eastAsia="en-US"/>
        </w:rPr>
        <w:t xml:space="preserve">нимает </w:t>
      </w:r>
      <w:r w:rsidR="000B66E4" w:rsidRPr="000B66E4">
        <w:rPr>
          <w:rFonts w:eastAsia="Calibri"/>
          <w:sz w:val="28"/>
          <w:szCs w:val="28"/>
          <w:lang w:eastAsia="en-US"/>
        </w:rPr>
        <w:t xml:space="preserve"> участие не менее 2/3 его членов.</w:t>
      </w:r>
    </w:p>
    <w:p w:rsidR="000B66E4" w:rsidRPr="000B66E4" w:rsidRDefault="00890DA0"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7.5.</w:t>
      </w:r>
      <w:r w:rsidR="000B66E4" w:rsidRPr="000B66E4">
        <w:rPr>
          <w:rFonts w:eastAsia="Calibri"/>
          <w:sz w:val="28"/>
          <w:szCs w:val="28"/>
          <w:lang w:eastAsia="en-US"/>
        </w:rPr>
        <w:t xml:space="preserve"> Оценка конкурсных работ производится жюри по каждому критерию по десятибалльной системе путем заполнения </w:t>
      </w:r>
      <w:r w:rsidR="00B44FA3">
        <w:rPr>
          <w:rFonts w:eastAsia="Calibri"/>
          <w:sz w:val="28"/>
          <w:szCs w:val="28"/>
          <w:lang w:eastAsia="en-US"/>
        </w:rPr>
        <w:t xml:space="preserve"> оценочных л</w:t>
      </w:r>
      <w:r w:rsidR="000B66E4" w:rsidRPr="000B66E4">
        <w:rPr>
          <w:rFonts w:eastAsia="Calibri"/>
          <w:sz w:val="28"/>
          <w:szCs w:val="28"/>
          <w:lang w:eastAsia="en-US"/>
        </w:rPr>
        <w:t>истов.</w:t>
      </w:r>
    </w:p>
    <w:p w:rsidR="000B66E4" w:rsidRPr="000B66E4" w:rsidRDefault="00890DA0"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7.6.</w:t>
      </w:r>
      <w:r w:rsidR="000B66E4" w:rsidRPr="000B66E4">
        <w:rPr>
          <w:rFonts w:eastAsia="Calibri"/>
          <w:sz w:val="28"/>
          <w:szCs w:val="28"/>
          <w:lang w:eastAsia="en-US"/>
        </w:rPr>
        <w:t xml:space="preserve"> Решение жюри о </w:t>
      </w:r>
      <w:r w:rsidR="006A21CC">
        <w:rPr>
          <w:rFonts w:eastAsia="Calibri"/>
          <w:sz w:val="28"/>
          <w:szCs w:val="28"/>
          <w:lang w:eastAsia="en-US"/>
        </w:rPr>
        <w:t xml:space="preserve">финалистах и </w:t>
      </w:r>
      <w:r w:rsidR="000B66E4" w:rsidRPr="000B66E4">
        <w:rPr>
          <w:rFonts w:eastAsia="Calibri"/>
          <w:sz w:val="28"/>
          <w:szCs w:val="28"/>
          <w:lang w:eastAsia="en-US"/>
        </w:rPr>
        <w:t xml:space="preserve">победителях </w:t>
      </w:r>
      <w:r w:rsidR="006A21CC">
        <w:rPr>
          <w:rFonts w:eastAsia="Calibri"/>
          <w:sz w:val="28"/>
          <w:szCs w:val="28"/>
          <w:lang w:eastAsia="en-US"/>
        </w:rPr>
        <w:t>К</w:t>
      </w:r>
      <w:r w:rsidR="000B66E4" w:rsidRPr="000B66E4">
        <w:rPr>
          <w:rFonts w:eastAsia="Calibri"/>
          <w:sz w:val="28"/>
          <w:szCs w:val="28"/>
          <w:lang w:eastAsia="en-US"/>
        </w:rPr>
        <w:t>онкурса оформляется протоколом и подписывается председателем и секретарем жюри. </w:t>
      </w:r>
    </w:p>
    <w:p w:rsidR="000B66E4" w:rsidRPr="000B66E4" w:rsidRDefault="000B66E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sidRPr="000B66E4">
        <w:rPr>
          <w:rFonts w:eastAsia="Calibri"/>
          <w:sz w:val="28"/>
          <w:szCs w:val="28"/>
          <w:lang w:eastAsia="en-US"/>
        </w:rPr>
        <w:t> </w:t>
      </w:r>
    </w:p>
    <w:p w:rsidR="000B66E4" w:rsidRPr="006A4927" w:rsidRDefault="006A21CC" w:rsidP="003F2234">
      <w:pPr>
        <w:tabs>
          <w:tab w:val="left" w:pos="0"/>
        </w:tabs>
        <w:overflowPunct w:val="0"/>
        <w:autoSpaceDE w:val="0"/>
        <w:autoSpaceDN w:val="0"/>
        <w:adjustRightInd w:val="0"/>
        <w:spacing w:line="360" w:lineRule="auto"/>
        <w:ind w:firstLine="709"/>
        <w:jc w:val="center"/>
        <w:textAlignment w:val="baseline"/>
        <w:rPr>
          <w:rFonts w:eastAsia="Calibri"/>
          <w:b/>
          <w:color w:val="000000" w:themeColor="text1"/>
          <w:sz w:val="28"/>
          <w:szCs w:val="28"/>
          <w:lang w:eastAsia="en-US"/>
        </w:rPr>
      </w:pPr>
      <w:r w:rsidRPr="006A21CC">
        <w:rPr>
          <w:rFonts w:eastAsia="Calibri"/>
          <w:b/>
          <w:color w:val="000000" w:themeColor="text1"/>
          <w:sz w:val="28"/>
          <w:szCs w:val="28"/>
          <w:lang w:eastAsia="en-US"/>
        </w:rPr>
        <w:t xml:space="preserve">8. Подведение </w:t>
      </w:r>
      <w:r>
        <w:rPr>
          <w:rFonts w:eastAsia="Calibri"/>
          <w:b/>
          <w:color w:val="000000" w:themeColor="text1"/>
          <w:sz w:val="28"/>
          <w:szCs w:val="28"/>
          <w:lang w:eastAsia="en-US"/>
        </w:rPr>
        <w:t>и</w:t>
      </w:r>
      <w:r w:rsidRPr="006A21CC">
        <w:rPr>
          <w:rFonts w:eastAsia="Calibri"/>
          <w:b/>
          <w:color w:val="000000" w:themeColor="text1"/>
          <w:sz w:val="28"/>
          <w:szCs w:val="28"/>
          <w:lang w:eastAsia="en-US"/>
        </w:rPr>
        <w:t>тогов Конкурса,</w:t>
      </w:r>
      <w:r>
        <w:rPr>
          <w:rFonts w:eastAsia="Calibri"/>
          <w:b/>
          <w:color w:val="000000" w:themeColor="text1"/>
          <w:sz w:val="28"/>
          <w:szCs w:val="28"/>
          <w:lang w:eastAsia="en-US"/>
        </w:rPr>
        <w:t xml:space="preserve"> н</w:t>
      </w:r>
      <w:r w:rsidRPr="006A21CC">
        <w:rPr>
          <w:rFonts w:eastAsia="Calibri"/>
          <w:b/>
          <w:color w:val="000000" w:themeColor="text1"/>
          <w:sz w:val="28"/>
          <w:szCs w:val="28"/>
          <w:lang w:eastAsia="en-US"/>
        </w:rPr>
        <w:t xml:space="preserve">аграждение </w:t>
      </w:r>
      <w:r>
        <w:rPr>
          <w:rFonts w:eastAsia="Calibri"/>
          <w:b/>
          <w:color w:val="000000" w:themeColor="text1"/>
          <w:sz w:val="28"/>
          <w:szCs w:val="28"/>
          <w:lang w:eastAsia="en-US"/>
        </w:rPr>
        <w:t>п</w:t>
      </w:r>
      <w:r w:rsidRPr="006A21CC">
        <w:rPr>
          <w:rFonts w:eastAsia="Calibri"/>
          <w:b/>
          <w:color w:val="000000" w:themeColor="text1"/>
          <w:sz w:val="28"/>
          <w:szCs w:val="28"/>
          <w:lang w:eastAsia="en-US"/>
        </w:rPr>
        <w:t>обедителей</w:t>
      </w:r>
    </w:p>
    <w:p w:rsidR="000B66E4" w:rsidRPr="000B66E4" w:rsidRDefault="00017C84"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8.1</w:t>
      </w:r>
      <w:r w:rsidR="000B66E4" w:rsidRPr="000B66E4">
        <w:rPr>
          <w:rFonts w:eastAsia="Calibri"/>
          <w:sz w:val="28"/>
          <w:szCs w:val="28"/>
          <w:lang w:eastAsia="en-US"/>
        </w:rPr>
        <w:t xml:space="preserve">. </w:t>
      </w:r>
      <w:r w:rsidR="006A21CC">
        <w:rPr>
          <w:rFonts w:eastAsia="Calibri"/>
          <w:sz w:val="28"/>
          <w:szCs w:val="28"/>
          <w:lang w:eastAsia="en-US"/>
        </w:rPr>
        <w:t xml:space="preserve">По итогам оценки конкурсных работ </w:t>
      </w:r>
      <w:r w:rsidR="000B66E4" w:rsidRPr="000B66E4">
        <w:rPr>
          <w:rFonts w:eastAsia="Calibri"/>
          <w:sz w:val="28"/>
          <w:szCs w:val="28"/>
          <w:lang w:eastAsia="en-US"/>
        </w:rPr>
        <w:t xml:space="preserve">определяются </w:t>
      </w:r>
      <w:r w:rsidR="006A21CC">
        <w:rPr>
          <w:rFonts w:eastAsia="Calibri"/>
          <w:sz w:val="28"/>
          <w:szCs w:val="28"/>
          <w:lang w:eastAsia="en-US"/>
        </w:rPr>
        <w:t>10</w:t>
      </w:r>
      <w:r w:rsidR="00890DA0">
        <w:rPr>
          <w:rFonts w:eastAsia="Calibri"/>
          <w:sz w:val="28"/>
          <w:szCs w:val="28"/>
          <w:lang w:eastAsia="en-US"/>
        </w:rPr>
        <w:t xml:space="preserve"> </w:t>
      </w:r>
      <w:r w:rsidR="006A21CC">
        <w:rPr>
          <w:rFonts w:eastAsia="Calibri"/>
          <w:sz w:val="28"/>
          <w:szCs w:val="28"/>
          <w:lang w:eastAsia="en-US"/>
        </w:rPr>
        <w:t>(десять) лучших работ</w:t>
      </w:r>
      <w:r w:rsidR="000B66E4" w:rsidRPr="000B66E4">
        <w:rPr>
          <w:rFonts w:eastAsia="Calibri"/>
          <w:sz w:val="28"/>
          <w:szCs w:val="28"/>
          <w:lang w:eastAsia="en-US"/>
        </w:rPr>
        <w:t xml:space="preserve"> участников. Лучшими признаются конкурсные работы, получившие наибольшее количество баллов по оценке жюри. 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жюри по итогам голосования. При равенстве голосов членов жюри решающим является голос председателя.</w:t>
      </w:r>
    </w:p>
    <w:p w:rsidR="007A54F9" w:rsidRPr="00DA709A" w:rsidRDefault="00017C84" w:rsidP="003F2234">
      <w:pPr>
        <w:tabs>
          <w:tab w:val="left" w:pos="0"/>
        </w:tabs>
        <w:spacing w:line="360" w:lineRule="auto"/>
        <w:ind w:firstLine="709"/>
        <w:jc w:val="both"/>
        <w:rPr>
          <w:rFonts w:eastAsia="Calibri"/>
          <w:sz w:val="28"/>
          <w:szCs w:val="28"/>
          <w:lang w:eastAsia="en-US"/>
        </w:rPr>
      </w:pPr>
      <w:r w:rsidRPr="00DA709A">
        <w:rPr>
          <w:rFonts w:eastAsia="Calibri"/>
          <w:sz w:val="28"/>
          <w:szCs w:val="28"/>
          <w:lang w:eastAsia="en-US"/>
        </w:rPr>
        <w:t>8.</w:t>
      </w:r>
      <w:r w:rsidR="00D011C6" w:rsidRPr="00DA709A">
        <w:rPr>
          <w:rFonts w:eastAsia="Calibri"/>
          <w:sz w:val="28"/>
          <w:szCs w:val="28"/>
          <w:lang w:eastAsia="en-US"/>
        </w:rPr>
        <w:t>2</w:t>
      </w:r>
      <w:r w:rsidR="000B66E4" w:rsidRPr="00DA709A">
        <w:rPr>
          <w:rFonts w:eastAsia="Calibri"/>
          <w:sz w:val="28"/>
          <w:szCs w:val="28"/>
          <w:lang w:eastAsia="en-US"/>
        </w:rPr>
        <w:t xml:space="preserve">. </w:t>
      </w:r>
      <w:r w:rsidRPr="00DA709A">
        <w:rPr>
          <w:rFonts w:eastAsia="Calibri"/>
          <w:sz w:val="28"/>
          <w:szCs w:val="28"/>
          <w:lang w:eastAsia="en-US"/>
        </w:rPr>
        <w:t>Финалисты и п</w:t>
      </w:r>
      <w:r w:rsidR="000B66E4" w:rsidRPr="00DA709A">
        <w:rPr>
          <w:rFonts w:eastAsia="Calibri"/>
          <w:sz w:val="28"/>
          <w:szCs w:val="28"/>
          <w:lang w:eastAsia="en-US"/>
        </w:rPr>
        <w:t>обедители конкурса награждаются дипломами</w:t>
      </w:r>
      <w:r w:rsidR="009E7C16" w:rsidRPr="00DA709A">
        <w:rPr>
          <w:rFonts w:eastAsia="Calibri"/>
          <w:sz w:val="28"/>
          <w:szCs w:val="28"/>
          <w:lang w:eastAsia="en-US"/>
        </w:rPr>
        <w:t xml:space="preserve"> предоставленными организатором Конкурса</w:t>
      </w:r>
      <w:r w:rsidR="004C5E0E" w:rsidRPr="00DA709A">
        <w:rPr>
          <w:rFonts w:eastAsia="Calibri"/>
          <w:sz w:val="28"/>
          <w:szCs w:val="28"/>
          <w:lang w:eastAsia="en-US"/>
        </w:rPr>
        <w:t>.</w:t>
      </w:r>
    </w:p>
    <w:p w:rsidR="00595B8C" w:rsidRDefault="00595B8C" w:rsidP="003F2234">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p>
    <w:p w:rsidR="004C5E0E" w:rsidRPr="00237229" w:rsidRDefault="00890DA0" w:rsidP="009E7C16">
      <w:pPr>
        <w:tabs>
          <w:tab w:val="left" w:pos="0"/>
        </w:tabs>
        <w:overflowPunct w:val="0"/>
        <w:autoSpaceDE w:val="0"/>
        <w:autoSpaceDN w:val="0"/>
        <w:adjustRightInd w:val="0"/>
        <w:spacing w:line="360" w:lineRule="auto"/>
        <w:ind w:firstLine="709"/>
        <w:jc w:val="center"/>
        <w:textAlignment w:val="baseline"/>
        <w:rPr>
          <w:b/>
          <w:bCs/>
          <w:sz w:val="28"/>
          <w:szCs w:val="28"/>
        </w:rPr>
      </w:pPr>
      <w:r w:rsidRPr="009E7C16">
        <w:rPr>
          <w:rFonts w:eastAsia="Calibri"/>
          <w:b/>
          <w:sz w:val="28"/>
          <w:szCs w:val="28"/>
          <w:lang w:eastAsia="en-US"/>
        </w:rPr>
        <w:t>9.</w:t>
      </w:r>
      <w:r>
        <w:rPr>
          <w:rFonts w:eastAsia="Calibri"/>
          <w:sz w:val="28"/>
          <w:szCs w:val="28"/>
          <w:lang w:eastAsia="en-US"/>
        </w:rPr>
        <w:t xml:space="preserve"> </w:t>
      </w:r>
      <w:r w:rsidRPr="00237229">
        <w:rPr>
          <w:b/>
          <w:bCs/>
          <w:sz w:val="28"/>
          <w:szCs w:val="28"/>
        </w:rPr>
        <w:t xml:space="preserve"> Персональные данные</w:t>
      </w:r>
    </w:p>
    <w:p w:rsidR="00890DA0" w:rsidRPr="00237229" w:rsidRDefault="00890DA0" w:rsidP="003F2234">
      <w:pPr>
        <w:tabs>
          <w:tab w:val="left" w:pos="0"/>
        </w:tabs>
        <w:spacing w:line="360" w:lineRule="auto"/>
        <w:ind w:firstLine="709"/>
        <w:jc w:val="both"/>
        <w:rPr>
          <w:sz w:val="28"/>
          <w:szCs w:val="28"/>
        </w:rPr>
      </w:pPr>
      <w:r w:rsidRPr="00DA709A">
        <w:rPr>
          <w:sz w:val="28"/>
          <w:szCs w:val="28"/>
        </w:rPr>
        <w:t xml:space="preserve">9.1. В соответствии с Федеральным </w:t>
      </w:r>
      <w:r w:rsidR="006034D3" w:rsidRPr="00DA709A">
        <w:rPr>
          <w:sz w:val="28"/>
          <w:szCs w:val="28"/>
        </w:rPr>
        <w:t xml:space="preserve">с п.6 ст.9 </w:t>
      </w:r>
      <w:r w:rsidRPr="00DA709A">
        <w:rPr>
          <w:sz w:val="28"/>
          <w:szCs w:val="28"/>
        </w:rPr>
        <w:t>закон</w:t>
      </w:r>
      <w:r w:rsidR="006034D3" w:rsidRPr="00DA709A">
        <w:rPr>
          <w:sz w:val="28"/>
          <w:szCs w:val="28"/>
        </w:rPr>
        <w:t>а</w:t>
      </w:r>
      <w:r w:rsidRPr="00DA709A">
        <w:rPr>
          <w:sz w:val="28"/>
          <w:szCs w:val="28"/>
        </w:rPr>
        <w:t xml:space="preserve"> от 27.07.2006 № 152-ФЗ «О персональных данных» </w:t>
      </w:r>
      <w:r w:rsidR="00595B8C" w:rsidRPr="00DA709A">
        <w:rPr>
          <w:sz w:val="28"/>
          <w:szCs w:val="28"/>
        </w:rPr>
        <w:t>законный представитель участника</w:t>
      </w:r>
      <w:r w:rsidRPr="00DA709A">
        <w:rPr>
          <w:sz w:val="28"/>
          <w:szCs w:val="28"/>
        </w:rPr>
        <w:t xml:space="preserve">, </w:t>
      </w:r>
      <w:r w:rsidR="00595B8C" w:rsidRPr="00DA709A">
        <w:rPr>
          <w:sz w:val="28"/>
          <w:szCs w:val="28"/>
        </w:rPr>
        <w:t>по</w:t>
      </w:r>
      <w:r w:rsidR="006034D3" w:rsidRPr="00DA709A">
        <w:rPr>
          <w:sz w:val="28"/>
          <w:szCs w:val="28"/>
        </w:rPr>
        <w:t>д</w:t>
      </w:r>
      <w:r w:rsidR="00595B8C" w:rsidRPr="00DA709A">
        <w:rPr>
          <w:sz w:val="28"/>
          <w:szCs w:val="28"/>
        </w:rPr>
        <w:t>писав согласие на участие в Конкурсе</w:t>
      </w:r>
      <w:r w:rsidRPr="00DA709A">
        <w:rPr>
          <w:sz w:val="28"/>
          <w:szCs w:val="28"/>
        </w:rPr>
        <w:t>, предоставляет свое согласие организатору  Конкурса на:</w:t>
      </w:r>
    </w:p>
    <w:p w:rsidR="00890DA0" w:rsidRPr="00237229" w:rsidRDefault="00890DA0" w:rsidP="003F2234">
      <w:pPr>
        <w:tabs>
          <w:tab w:val="left" w:pos="0"/>
        </w:tabs>
        <w:spacing w:line="360" w:lineRule="auto"/>
        <w:ind w:firstLine="709"/>
        <w:jc w:val="both"/>
        <w:rPr>
          <w:sz w:val="28"/>
          <w:szCs w:val="28"/>
        </w:rPr>
      </w:pPr>
      <w:r>
        <w:rPr>
          <w:sz w:val="28"/>
          <w:szCs w:val="28"/>
        </w:rPr>
        <w:t>-</w:t>
      </w:r>
      <w:r w:rsidRPr="00237229">
        <w:rPr>
          <w:sz w:val="28"/>
          <w:szCs w:val="28"/>
        </w:rPr>
        <w:t xml:space="preserve"> обработку персональных данных</w:t>
      </w:r>
      <w:r w:rsidR="00595B8C">
        <w:rPr>
          <w:sz w:val="28"/>
          <w:szCs w:val="28"/>
        </w:rPr>
        <w:t xml:space="preserve"> участника</w:t>
      </w:r>
      <w:r w:rsidRPr="00237229">
        <w:rPr>
          <w:sz w:val="28"/>
          <w:szCs w:val="28"/>
        </w:rPr>
        <w:t xml:space="preserve"> для целей проведения Конкурса. Персональные данные, в отношении которых дается данное согласие, включают: фамилию, имя, отчество, сведения об основном документе, удостоверяющем </w:t>
      </w:r>
      <w:r w:rsidRPr="00DB5A51">
        <w:rPr>
          <w:sz w:val="28"/>
          <w:szCs w:val="28"/>
        </w:rPr>
        <w:t>личность (наименование, серия, номер, дата выдачи, наименование органа, выдавшего документ, код подр</w:t>
      </w:r>
      <w:r w:rsidR="00595B8C" w:rsidRPr="00DB5A51">
        <w:rPr>
          <w:sz w:val="28"/>
          <w:szCs w:val="28"/>
        </w:rPr>
        <w:t xml:space="preserve">азделения, </w:t>
      </w:r>
      <w:r w:rsidR="00595B8C" w:rsidRPr="00DB5A51">
        <w:rPr>
          <w:sz w:val="28"/>
          <w:szCs w:val="28"/>
        </w:rPr>
        <w:lastRenderedPageBreak/>
        <w:t>выдавшего документ)</w:t>
      </w:r>
      <w:r w:rsidRPr="00DB5A51">
        <w:rPr>
          <w:sz w:val="28"/>
          <w:szCs w:val="28"/>
        </w:rPr>
        <w:t>, дата рождения, адрес регистрации, адрес электронной почты, номер мобильного телефона, а также иные предоставленные участником данные (далее – «Персональные данные»).</w:t>
      </w:r>
    </w:p>
    <w:p w:rsidR="009E7C16" w:rsidRDefault="00890DA0" w:rsidP="003F2234">
      <w:pPr>
        <w:tabs>
          <w:tab w:val="left" w:pos="0"/>
        </w:tabs>
        <w:spacing w:line="360" w:lineRule="auto"/>
        <w:ind w:firstLine="709"/>
        <w:jc w:val="both"/>
        <w:rPr>
          <w:sz w:val="28"/>
          <w:szCs w:val="28"/>
        </w:rPr>
      </w:pPr>
      <w:r>
        <w:rPr>
          <w:sz w:val="28"/>
          <w:szCs w:val="28"/>
        </w:rPr>
        <w:t xml:space="preserve">- </w:t>
      </w:r>
      <w:r w:rsidRPr="00237229">
        <w:rPr>
          <w:sz w:val="28"/>
          <w:szCs w:val="28"/>
        </w:rPr>
        <w:t>передачу своих Персональных данных</w:t>
      </w:r>
      <w:r>
        <w:rPr>
          <w:sz w:val="28"/>
          <w:szCs w:val="28"/>
        </w:rPr>
        <w:t xml:space="preserve"> </w:t>
      </w:r>
      <w:r w:rsidRPr="00237229">
        <w:rPr>
          <w:sz w:val="28"/>
          <w:szCs w:val="28"/>
        </w:rPr>
        <w:t>третьим лицам (предприятиям / организациям)</w:t>
      </w:r>
      <w:r>
        <w:rPr>
          <w:sz w:val="28"/>
          <w:szCs w:val="28"/>
        </w:rPr>
        <w:t xml:space="preserve">, физическим лицам, </w:t>
      </w:r>
      <w:r w:rsidRPr="00237229">
        <w:rPr>
          <w:sz w:val="28"/>
          <w:szCs w:val="28"/>
        </w:rPr>
        <w:t>организатор</w:t>
      </w:r>
      <w:r>
        <w:rPr>
          <w:sz w:val="28"/>
          <w:szCs w:val="28"/>
        </w:rPr>
        <w:t>ам</w:t>
      </w:r>
      <w:r w:rsidRPr="00237229">
        <w:rPr>
          <w:sz w:val="28"/>
          <w:szCs w:val="28"/>
        </w:rPr>
        <w:t xml:space="preserve"> и (или) Партнер</w:t>
      </w:r>
      <w:r>
        <w:rPr>
          <w:sz w:val="28"/>
          <w:szCs w:val="28"/>
        </w:rPr>
        <w:t>ам</w:t>
      </w:r>
      <w:r w:rsidRPr="00237229">
        <w:rPr>
          <w:sz w:val="28"/>
          <w:szCs w:val="28"/>
        </w:rPr>
        <w:t xml:space="preserve">, в том числе образовательным организациям, партнерам и спонсорам Конкурса, государственным учреждениям и любым иным лицам, которые каким-либо образом задействованы в организации и проведении Конкурса, выдаче </w:t>
      </w:r>
      <w:r w:rsidR="00503936">
        <w:rPr>
          <w:sz w:val="28"/>
          <w:szCs w:val="28"/>
        </w:rPr>
        <w:t>дипломов и подарков</w:t>
      </w:r>
      <w:r w:rsidRPr="00237229">
        <w:rPr>
          <w:sz w:val="28"/>
          <w:szCs w:val="28"/>
        </w:rPr>
        <w:t xml:space="preserve"> </w:t>
      </w:r>
      <w:r>
        <w:rPr>
          <w:sz w:val="28"/>
          <w:szCs w:val="28"/>
        </w:rPr>
        <w:t xml:space="preserve"> финалистам и победителям </w:t>
      </w:r>
      <w:r w:rsidRPr="00237229">
        <w:rPr>
          <w:sz w:val="28"/>
          <w:szCs w:val="28"/>
        </w:rPr>
        <w:t>Конкурса</w:t>
      </w:r>
      <w:r w:rsidR="009E7C16">
        <w:rPr>
          <w:sz w:val="28"/>
          <w:szCs w:val="28"/>
        </w:rPr>
        <w:t>.</w:t>
      </w:r>
    </w:p>
    <w:p w:rsidR="00890DA0" w:rsidRPr="00237229" w:rsidRDefault="00890DA0" w:rsidP="003F2234">
      <w:pPr>
        <w:tabs>
          <w:tab w:val="left" w:pos="0"/>
        </w:tabs>
        <w:spacing w:line="360" w:lineRule="auto"/>
        <w:ind w:firstLine="709"/>
        <w:jc w:val="both"/>
        <w:rPr>
          <w:sz w:val="28"/>
          <w:szCs w:val="28"/>
        </w:rPr>
      </w:pPr>
      <w:r w:rsidRPr="00237229">
        <w:rPr>
          <w:sz w:val="28"/>
          <w:szCs w:val="28"/>
        </w:rPr>
        <w:t>- действия с Персональными данными, выполняемые организаторами и лицами, указанными в п.</w:t>
      </w:r>
      <w:r>
        <w:rPr>
          <w:sz w:val="28"/>
          <w:szCs w:val="28"/>
        </w:rPr>
        <w:t>9</w:t>
      </w:r>
      <w:r w:rsidRPr="00237229">
        <w:rPr>
          <w:sz w:val="28"/>
          <w:szCs w:val="28"/>
        </w:rPr>
        <w:t>.1. настоящего Положения, включаю</w:t>
      </w:r>
      <w:r w:rsidR="009E7C16">
        <w:rPr>
          <w:sz w:val="28"/>
          <w:szCs w:val="28"/>
        </w:rPr>
        <w:t>щие</w:t>
      </w:r>
      <w:r w:rsidRPr="00237229">
        <w:rPr>
          <w:sz w:val="28"/>
          <w:szCs w:val="28"/>
        </w:rPr>
        <w:t>: запись, систематизацию, накопление, хранение, уточнение (обновление, изменение), извлечение, использование, доступ персонала организаторами и таких лиц, блокирование, удаление, уничтожение Персональных данных;</w:t>
      </w:r>
    </w:p>
    <w:p w:rsidR="00890DA0" w:rsidRPr="00237229" w:rsidRDefault="00890DA0" w:rsidP="003F2234">
      <w:pPr>
        <w:tabs>
          <w:tab w:val="left" w:pos="0"/>
        </w:tabs>
        <w:spacing w:line="360" w:lineRule="auto"/>
        <w:ind w:firstLine="709"/>
        <w:jc w:val="both"/>
        <w:rPr>
          <w:sz w:val="28"/>
          <w:szCs w:val="28"/>
        </w:rPr>
      </w:pPr>
      <w:r w:rsidRPr="00237229">
        <w:rPr>
          <w:sz w:val="28"/>
          <w:szCs w:val="28"/>
        </w:rPr>
        <w:t>- смешанн</w:t>
      </w:r>
      <w:r w:rsidR="007330E0">
        <w:rPr>
          <w:sz w:val="28"/>
          <w:szCs w:val="28"/>
        </w:rPr>
        <w:t>ую</w:t>
      </w:r>
      <w:r w:rsidRPr="00237229">
        <w:rPr>
          <w:sz w:val="28"/>
          <w:szCs w:val="28"/>
        </w:rPr>
        <w:t xml:space="preserve"> обработк</w:t>
      </w:r>
      <w:r w:rsidR="007330E0">
        <w:rPr>
          <w:sz w:val="28"/>
          <w:szCs w:val="28"/>
        </w:rPr>
        <w:t>у</w:t>
      </w:r>
      <w:r w:rsidRPr="00237229">
        <w:rPr>
          <w:sz w:val="28"/>
          <w:szCs w:val="28"/>
        </w:rPr>
        <w:t xml:space="preserve"> Персональных данных – как без использования средств автоматизации, так и </w:t>
      </w:r>
      <w:r w:rsidR="007330E0">
        <w:rPr>
          <w:sz w:val="28"/>
          <w:szCs w:val="28"/>
        </w:rPr>
        <w:t xml:space="preserve">с применением </w:t>
      </w:r>
      <w:r w:rsidRPr="00237229">
        <w:rPr>
          <w:sz w:val="28"/>
          <w:szCs w:val="28"/>
        </w:rPr>
        <w:t>автоматизированн</w:t>
      </w:r>
      <w:r w:rsidR="007330E0">
        <w:rPr>
          <w:sz w:val="28"/>
          <w:szCs w:val="28"/>
        </w:rPr>
        <w:t>ой</w:t>
      </w:r>
      <w:r w:rsidRPr="00237229">
        <w:rPr>
          <w:sz w:val="28"/>
          <w:szCs w:val="28"/>
        </w:rPr>
        <w:t xml:space="preserve"> обработк</w:t>
      </w:r>
      <w:r w:rsidR="007330E0">
        <w:rPr>
          <w:sz w:val="28"/>
          <w:szCs w:val="28"/>
        </w:rPr>
        <w:t>и</w:t>
      </w:r>
      <w:r w:rsidRPr="00237229">
        <w:rPr>
          <w:sz w:val="28"/>
          <w:szCs w:val="28"/>
        </w:rPr>
        <w:t xml:space="preserve"> </w:t>
      </w:r>
      <w:r w:rsidR="007330E0">
        <w:rPr>
          <w:sz w:val="28"/>
          <w:szCs w:val="28"/>
        </w:rPr>
        <w:t>для</w:t>
      </w:r>
      <w:r w:rsidRPr="00237229">
        <w:rPr>
          <w:sz w:val="28"/>
          <w:szCs w:val="28"/>
        </w:rPr>
        <w:t xml:space="preserve"> передач</w:t>
      </w:r>
      <w:r w:rsidR="007330E0">
        <w:rPr>
          <w:sz w:val="28"/>
          <w:szCs w:val="28"/>
        </w:rPr>
        <w:t>и</w:t>
      </w:r>
      <w:r w:rsidRPr="00237229">
        <w:rPr>
          <w:sz w:val="28"/>
          <w:szCs w:val="28"/>
        </w:rPr>
        <w:t xml:space="preserve"> полученной информации с использованием сети Интернет. </w:t>
      </w:r>
    </w:p>
    <w:p w:rsidR="00890DA0" w:rsidRPr="00237229" w:rsidRDefault="00890DA0" w:rsidP="003F2234">
      <w:pPr>
        <w:tabs>
          <w:tab w:val="left" w:pos="0"/>
        </w:tabs>
        <w:spacing w:line="360" w:lineRule="auto"/>
        <w:ind w:firstLine="709"/>
        <w:jc w:val="both"/>
        <w:rPr>
          <w:sz w:val="28"/>
          <w:szCs w:val="28"/>
        </w:rPr>
      </w:pPr>
      <w:r>
        <w:rPr>
          <w:sz w:val="28"/>
          <w:szCs w:val="28"/>
        </w:rPr>
        <w:t>9</w:t>
      </w:r>
      <w:r w:rsidRPr="00237229">
        <w:rPr>
          <w:sz w:val="28"/>
          <w:szCs w:val="28"/>
        </w:rPr>
        <w:t>.</w:t>
      </w:r>
      <w:r w:rsidR="00DA709A">
        <w:rPr>
          <w:sz w:val="28"/>
          <w:szCs w:val="28"/>
        </w:rPr>
        <w:t>2</w:t>
      </w:r>
      <w:r w:rsidRPr="00237229">
        <w:rPr>
          <w:sz w:val="28"/>
          <w:szCs w:val="28"/>
        </w:rPr>
        <w:t>. Согласие, указанное в п.</w:t>
      </w:r>
      <w:r>
        <w:rPr>
          <w:sz w:val="28"/>
          <w:szCs w:val="28"/>
        </w:rPr>
        <w:t>9</w:t>
      </w:r>
      <w:r w:rsidRPr="00237229">
        <w:rPr>
          <w:sz w:val="28"/>
          <w:szCs w:val="28"/>
        </w:rPr>
        <w:t>.1. настоящего Положения, дается на весь период участия участника в Конкурсе.</w:t>
      </w:r>
    </w:p>
    <w:p w:rsidR="009E7C16" w:rsidRDefault="009E7C16" w:rsidP="003F2234">
      <w:pPr>
        <w:tabs>
          <w:tab w:val="left" w:pos="0"/>
        </w:tabs>
        <w:spacing w:line="360" w:lineRule="auto"/>
        <w:ind w:firstLine="709"/>
        <w:outlineLvl w:val="2"/>
        <w:rPr>
          <w:b/>
          <w:bCs/>
          <w:sz w:val="28"/>
          <w:szCs w:val="28"/>
        </w:rPr>
      </w:pPr>
    </w:p>
    <w:p w:rsidR="009E7C16" w:rsidRDefault="009E7C16" w:rsidP="003F2234">
      <w:pPr>
        <w:tabs>
          <w:tab w:val="left" w:pos="0"/>
        </w:tabs>
        <w:spacing w:line="360" w:lineRule="auto"/>
        <w:ind w:firstLine="709"/>
        <w:outlineLvl w:val="2"/>
        <w:rPr>
          <w:b/>
          <w:bCs/>
          <w:sz w:val="28"/>
          <w:szCs w:val="28"/>
        </w:rPr>
      </w:pPr>
    </w:p>
    <w:p w:rsidR="008E238B" w:rsidRPr="00237229" w:rsidRDefault="009E7C16" w:rsidP="009E7C16">
      <w:pPr>
        <w:tabs>
          <w:tab w:val="left" w:pos="0"/>
        </w:tabs>
        <w:spacing w:line="360" w:lineRule="auto"/>
        <w:ind w:firstLine="709"/>
        <w:jc w:val="center"/>
        <w:outlineLvl w:val="2"/>
        <w:rPr>
          <w:b/>
          <w:bCs/>
          <w:sz w:val="28"/>
          <w:szCs w:val="28"/>
        </w:rPr>
      </w:pPr>
      <w:r>
        <w:rPr>
          <w:b/>
          <w:bCs/>
          <w:sz w:val="28"/>
          <w:szCs w:val="28"/>
        </w:rPr>
        <w:t xml:space="preserve">10. </w:t>
      </w:r>
      <w:r w:rsidR="008E238B" w:rsidRPr="00237229">
        <w:rPr>
          <w:b/>
          <w:bCs/>
          <w:sz w:val="28"/>
          <w:szCs w:val="28"/>
        </w:rPr>
        <w:t>Прочие условия.</w:t>
      </w:r>
    </w:p>
    <w:p w:rsidR="008E238B" w:rsidRPr="00237229" w:rsidRDefault="008E238B" w:rsidP="003F2234">
      <w:pPr>
        <w:tabs>
          <w:tab w:val="left" w:pos="0"/>
        </w:tabs>
        <w:spacing w:line="360" w:lineRule="auto"/>
        <w:ind w:firstLine="709"/>
        <w:jc w:val="both"/>
        <w:rPr>
          <w:sz w:val="28"/>
          <w:szCs w:val="28"/>
        </w:rPr>
      </w:pPr>
      <w:r w:rsidRPr="00237229">
        <w:rPr>
          <w:sz w:val="28"/>
          <w:szCs w:val="28"/>
        </w:rPr>
        <w:t>1</w:t>
      </w:r>
      <w:r>
        <w:rPr>
          <w:sz w:val="28"/>
          <w:szCs w:val="28"/>
        </w:rPr>
        <w:t>0</w:t>
      </w:r>
      <w:r w:rsidRPr="00237229">
        <w:rPr>
          <w:sz w:val="28"/>
          <w:szCs w:val="28"/>
        </w:rPr>
        <w:t>.1. Все уведомления, касающиеся Конкурса, организатор</w:t>
      </w:r>
      <w:r w:rsidR="009E7C16">
        <w:rPr>
          <w:sz w:val="28"/>
          <w:szCs w:val="28"/>
        </w:rPr>
        <w:t xml:space="preserve"> и (или) Партнеры</w:t>
      </w:r>
      <w:r w:rsidRPr="00237229">
        <w:rPr>
          <w:sz w:val="28"/>
          <w:szCs w:val="28"/>
        </w:rPr>
        <w:t xml:space="preserve"> направляют уч</w:t>
      </w:r>
      <w:r w:rsidR="009E7C16">
        <w:rPr>
          <w:sz w:val="28"/>
          <w:szCs w:val="28"/>
        </w:rPr>
        <w:t xml:space="preserve">астникам по номерам телефонов и (или) </w:t>
      </w:r>
      <w:r w:rsidRPr="00237229">
        <w:rPr>
          <w:sz w:val="28"/>
          <w:szCs w:val="28"/>
        </w:rPr>
        <w:t xml:space="preserve"> адресам электронной почты и</w:t>
      </w:r>
      <w:r w:rsidR="009E7C16">
        <w:rPr>
          <w:sz w:val="28"/>
          <w:szCs w:val="28"/>
        </w:rPr>
        <w:t xml:space="preserve"> (или) </w:t>
      </w:r>
      <w:r w:rsidRPr="00237229">
        <w:rPr>
          <w:sz w:val="28"/>
          <w:szCs w:val="28"/>
        </w:rPr>
        <w:t>по иным контактным данным, указанным участником при подаче заявки на участие в Конкурсе. Контактный телефон и электронный адрес представителя организатор</w:t>
      </w:r>
      <w:r w:rsidR="009E7C16">
        <w:rPr>
          <w:sz w:val="28"/>
          <w:szCs w:val="28"/>
        </w:rPr>
        <w:t>а</w:t>
      </w:r>
      <w:r w:rsidRPr="00237229">
        <w:rPr>
          <w:sz w:val="28"/>
          <w:szCs w:val="28"/>
        </w:rPr>
        <w:t xml:space="preserve"> указан на </w:t>
      </w:r>
      <w:r w:rsidR="009E7C16" w:rsidRPr="00C97965">
        <w:rPr>
          <w:sz w:val="28"/>
          <w:szCs w:val="28"/>
        </w:rPr>
        <w:t xml:space="preserve">сайте департамента </w:t>
      </w:r>
      <w:r w:rsidR="009E7C16" w:rsidRPr="00096AC6">
        <w:rPr>
          <w:rFonts w:eastAsia="Calibri"/>
          <w:sz w:val="28"/>
          <w:szCs w:val="28"/>
          <w:lang w:eastAsia="en-US"/>
        </w:rPr>
        <w:t>по развитию предпринимательства и потребительского рынка Кемеровской области</w:t>
      </w:r>
      <w:r w:rsidR="009E7C16">
        <w:rPr>
          <w:rFonts w:eastAsia="Calibri"/>
          <w:sz w:val="28"/>
          <w:szCs w:val="28"/>
          <w:lang w:eastAsia="en-US"/>
        </w:rPr>
        <w:t xml:space="preserve"> </w:t>
      </w:r>
      <w:hyperlink r:id="rId11" w:history="1">
        <w:r w:rsidR="009E7C16" w:rsidRPr="001964F5">
          <w:rPr>
            <w:rStyle w:val="aa"/>
            <w:rFonts w:eastAsia="Calibri"/>
            <w:sz w:val="28"/>
            <w:szCs w:val="28"/>
            <w:lang w:eastAsia="en-US"/>
          </w:rPr>
          <w:t>https://dprpko.ru/</w:t>
        </w:r>
      </w:hyperlink>
      <w:r w:rsidRPr="00237229">
        <w:rPr>
          <w:sz w:val="28"/>
          <w:szCs w:val="28"/>
        </w:rPr>
        <w:t>, а также в настоящем Положении.</w:t>
      </w:r>
    </w:p>
    <w:p w:rsidR="009E7C16" w:rsidRDefault="009E7C16" w:rsidP="009E7C16">
      <w:pPr>
        <w:tabs>
          <w:tab w:val="left" w:pos="0"/>
        </w:tabs>
        <w:spacing w:line="360" w:lineRule="auto"/>
        <w:ind w:firstLine="709"/>
        <w:jc w:val="center"/>
        <w:outlineLvl w:val="2"/>
        <w:rPr>
          <w:sz w:val="28"/>
          <w:szCs w:val="28"/>
        </w:rPr>
      </w:pPr>
    </w:p>
    <w:p w:rsidR="008E238B" w:rsidRPr="00237229" w:rsidRDefault="008E238B" w:rsidP="009E7C16">
      <w:pPr>
        <w:tabs>
          <w:tab w:val="left" w:pos="0"/>
        </w:tabs>
        <w:spacing w:line="360" w:lineRule="auto"/>
        <w:ind w:firstLine="709"/>
        <w:jc w:val="center"/>
        <w:outlineLvl w:val="2"/>
        <w:rPr>
          <w:b/>
          <w:bCs/>
          <w:sz w:val="28"/>
          <w:szCs w:val="28"/>
        </w:rPr>
      </w:pPr>
      <w:r w:rsidRPr="00237229">
        <w:rPr>
          <w:b/>
          <w:bCs/>
          <w:sz w:val="28"/>
          <w:szCs w:val="28"/>
        </w:rPr>
        <w:lastRenderedPageBreak/>
        <w:t>1</w:t>
      </w:r>
      <w:r>
        <w:rPr>
          <w:b/>
          <w:bCs/>
          <w:sz w:val="28"/>
          <w:szCs w:val="28"/>
        </w:rPr>
        <w:t>1</w:t>
      </w:r>
      <w:r w:rsidRPr="00237229">
        <w:rPr>
          <w:b/>
          <w:bCs/>
          <w:sz w:val="28"/>
          <w:szCs w:val="28"/>
        </w:rPr>
        <w:t>. Контактная информация.</w:t>
      </w:r>
    </w:p>
    <w:p w:rsidR="008E238B" w:rsidRPr="00237229" w:rsidRDefault="008E238B" w:rsidP="003F2234">
      <w:pPr>
        <w:tabs>
          <w:tab w:val="left" w:pos="0"/>
        </w:tabs>
        <w:spacing w:line="360" w:lineRule="auto"/>
        <w:ind w:firstLine="709"/>
        <w:jc w:val="both"/>
        <w:rPr>
          <w:sz w:val="28"/>
          <w:szCs w:val="28"/>
        </w:rPr>
      </w:pPr>
      <w:r w:rsidRPr="00237229">
        <w:rPr>
          <w:sz w:val="28"/>
          <w:szCs w:val="28"/>
        </w:rPr>
        <w:t>1</w:t>
      </w:r>
      <w:r>
        <w:rPr>
          <w:sz w:val="28"/>
          <w:szCs w:val="28"/>
        </w:rPr>
        <w:t>1</w:t>
      </w:r>
      <w:r w:rsidRPr="00237229">
        <w:rPr>
          <w:sz w:val="28"/>
          <w:szCs w:val="28"/>
        </w:rPr>
        <w:t>.1. Главный администратор Конкурса:</w:t>
      </w:r>
      <w:r w:rsidR="009E7C16">
        <w:rPr>
          <w:sz w:val="28"/>
          <w:szCs w:val="28"/>
        </w:rPr>
        <w:t xml:space="preserve"> главный специалист отдела мониторинга социально-экономических показателей развития предпринимательства управления предпринимательства</w:t>
      </w:r>
      <w:r w:rsidR="009E7C16" w:rsidRPr="009E7C16">
        <w:rPr>
          <w:sz w:val="28"/>
          <w:szCs w:val="28"/>
        </w:rPr>
        <w:t xml:space="preserve"> </w:t>
      </w:r>
      <w:r w:rsidR="00C201B8">
        <w:rPr>
          <w:sz w:val="28"/>
          <w:szCs w:val="28"/>
        </w:rPr>
        <w:t>Д</w:t>
      </w:r>
      <w:r w:rsidR="009E7C16" w:rsidRPr="00C97965">
        <w:rPr>
          <w:sz w:val="28"/>
          <w:szCs w:val="28"/>
        </w:rPr>
        <w:t xml:space="preserve">епартамента </w:t>
      </w:r>
      <w:r w:rsidR="009E7C16">
        <w:rPr>
          <w:sz w:val="28"/>
          <w:szCs w:val="28"/>
        </w:rPr>
        <w:t xml:space="preserve">Рженицын Иван Анварович, адрес электронной почты: </w:t>
      </w:r>
      <w:r w:rsidR="009E7C16">
        <w:rPr>
          <w:sz w:val="28"/>
          <w:szCs w:val="28"/>
          <w:lang w:val="en-US"/>
        </w:rPr>
        <w:t>rjenicin</w:t>
      </w:r>
      <w:r w:rsidR="009E7C16" w:rsidRPr="009E7C16">
        <w:rPr>
          <w:sz w:val="28"/>
          <w:szCs w:val="28"/>
        </w:rPr>
        <w:t>-</w:t>
      </w:r>
      <w:r w:rsidR="009E7C16">
        <w:rPr>
          <w:sz w:val="28"/>
          <w:szCs w:val="28"/>
          <w:lang w:val="en-US"/>
        </w:rPr>
        <w:t>ia</w:t>
      </w:r>
      <w:r w:rsidR="009E7C16" w:rsidRPr="009E7C16">
        <w:rPr>
          <w:sz w:val="28"/>
          <w:szCs w:val="28"/>
        </w:rPr>
        <w:t>@</w:t>
      </w:r>
      <w:r w:rsidR="009E7C16">
        <w:rPr>
          <w:sz w:val="28"/>
          <w:szCs w:val="28"/>
          <w:lang w:val="en-US"/>
        </w:rPr>
        <w:t>ako</w:t>
      </w:r>
      <w:r w:rsidR="009E7C16" w:rsidRPr="009E7C16">
        <w:rPr>
          <w:sz w:val="28"/>
          <w:szCs w:val="28"/>
        </w:rPr>
        <w:t>.</w:t>
      </w:r>
      <w:r w:rsidR="009E7C16">
        <w:rPr>
          <w:sz w:val="28"/>
          <w:szCs w:val="28"/>
          <w:lang w:val="en-US"/>
        </w:rPr>
        <w:t>ru</w:t>
      </w:r>
      <w:r w:rsidR="009E7C16">
        <w:rPr>
          <w:sz w:val="28"/>
          <w:szCs w:val="28"/>
        </w:rPr>
        <w:t>.</w:t>
      </w:r>
    </w:p>
    <w:p w:rsidR="008E238B" w:rsidRPr="00237229" w:rsidRDefault="008E238B" w:rsidP="003F2234">
      <w:pPr>
        <w:tabs>
          <w:tab w:val="left" w:pos="0"/>
        </w:tabs>
        <w:spacing w:line="360" w:lineRule="auto"/>
        <w:ind w:firstLine="709"/>
        <w:jc w:val="both"/>
        <w:rPr>
          <w:sz w:val="28"/>
          <w:szCs w:val="28"/>
        </w:rPr>
      </w:pPr>
      <w:r w:rsidRPr="00237229">
        <w:rPr>
          <w:sz w:val="28"/>
          <w:szCs w:val="28"/>
        </w:rPr>
        <w:t>1</w:t>
      </w:r>
      <w:r>
        <w:rPr>
          <w:sz w:val="28"/>
          <w:szCs w:val="28"/>
        </w:rPr>
        <w:t>1</w:t>
      </w:r>
      <w:r w:rsidRPr="00237229">
        <w:rPr>
          <w:sz w:val="28"/>
          <w:szCs w:val="28"/>
        </w:rPr>
        <w:t xml:space="preserve">.2. Горячая линия Конкурса – </w:t>
      </w:r>
      <w:r>
        <w:rPr>
          <w:sz w:val="28"/>
          <w:szCs w:val="28"/>
        </w:rPr>
        <w:t xml:space="preserve"> тел.</w:t>
      </w:r>
      <w:r w:rsidR="00704368" w:rsidRPr="00704368">
        <w:rPr>
          <w:sz w:val="28"/>
          <w:szCs w:val="28"/>
        </w:rPr>
        <w:t xml:space="preserve"> 8</w:t>
      </w:r>
      <w:r w:rsidR="00A531CB">
        <w:rPr>
          <w:sz w:val="28"/>
          <w:szCs w:val="28"/>
        </w:rPr>
        <w:t>(</w:t>
      </w:r>
      <w:r w:rsidR="00704368" w:rsidRPr="00704368">
        <w:rPr>
          <w:sz w:val="28"/>
          <w:szCs w:val="28"/>
        </w:rPr>
        <w:t>906</w:t>
      </w:r>
      <w:r w:rsidR="00A531CB">
        <w:rPr>
          <w:sz w:val="28"/>
          <w:szCs w:val="28"/>
        </w:rPr>
        <w:t>)</w:t>
      </w:r>
      <w:r w:rsidR="00704368" w:rsidRPr="00704368">
        <w:rPr>
          <w:sz w:val="28"/>
          <w:szCs w:val="28"/>
        </w:rPr>
        <w:t>933-33-55</w:t>
      </w:r>
      <w:r w:rsidR="00704368">
        <w:rPr>
          <w:sz w:val="28"/>
          <w:szCs w:val="28"/>
        </w:rPr>
        <w:t>.</w:t>
      </w:r>
      <w:r w:rsidR="002C2F64">
        <w:rPr>
          <w:sz w:val="28"/>
          <w:szCs w:val="28"/>
        </w:rPr>
        <w:t xml:space="preserve"> </w:t>
      </w:r>
      <w:r w:rsidR="00704368">
        <w:rPr>
          <w:sz w:val="28"/>
          <w:szCs w:val="28"/>
        </w:rPr>
        <w:t xml:space="preserve">Режим работы с 9:00 до </w:t>
      </w:r>
      <w:r w:rsidR="00704368" w:rsidRPr="004C5E0E">
        <w:rPr>
          <w:sz w:val="28"/>
          <w:szCs w:val="28"/>
        </w:rPr>
        <w:t>17</w:t>
      </w:r>
      <w:r w:rsidRPr="00237229">
        <w:rPr>
          <w:sz w:val="28"/>
          <w:szCs w:val="28"/>
        </w:rPr>
        <w:t>:00</w:t>
      </w:r>
      <w:r>
        <w:rPr>
          <w:sz w:val="28"/>
          <w:szCs w:val="28"/>
        </w:rPr>
        <w:t>.</w:t>
      </w:r>
    </w:p>
    <w:p w:rsidR="008E238B" w:rsidRPr="00237229" w:rsidRDefault="008E238B" w:rsidP="003F2234">
      <w:pPr>
        <w:tabs>
          <w:tab w:val="left" w:pos="0"/>
        </w:tabs>
        <w:spacing w:line="360" w:lineRule="auto"/>
        <w:ind w:firstLine="709"/>
        <w:rPr>
          <w:sz w:val="28"/>
          <w:szCs w:val="28"/>
        </w:rPr>
      </w:pPr>
    </w:p>
    <w:p w:rsidR="004E72EF" w:rsidRDefault="004E72EF" w:rsidP="003F2234">
      <w:pPr>
        <w:tabs>
          <w:tab w:val="left" w:pos="0"/>
        </w:tabs>
        <w:overflowPunct w:val="0"/>
        <w:autoSpaceDE w:val="0"/>
        <w:autoSpaceDN w:val="0"/>
        <w:adjustRightInd w:val="0"/>
        <w:spacing w:line="360" w:lineRule="auto"/>
        <w:ind w:firstLine="709"/>
        <w:jc w:val="both"/>
        <w:textAlignment w:val="baseline"/>
        <w:rPr>
          <w:sz w:val="28"/>
          <w:szCs w:val="28"/>
        </w:rPr>
      </w:pPr>
    </w:p>
    <w:p w:rsidR="004E72EF" w:rsidRDefault="004E72EF">
      <w:pPr>
        <w:spacing w:after="200" w:line="276" w:lineRule="auto"/>
        <w:rPr>
          <w:sz w:val="28"/>
          <w:szCs w:val="28"/>
        </w:rPr>
      </w:pPr>
      <w:r>
        <w:rPr>
          <w:sz w:val="28"/>
          <w:szCs w:val="28"/>
        </w:rPr>
        <w:br w:type="page"/>
      </w:r>
    </w:p>
    <w:p w:rsidR="004265E7" w:rsidRDefault="003E47A2" w:rsidP="004E72EF">
      <w:pPr>
        <w:tabs>
          <w:tab w:val="left" w:pos="0"/>
        </w:tabs>
        <w:overflowPunct w:val="0"/>
        <w:autoSpaceDE w:val="0"/>
        <w:autoSpaceDN w:val="0"/>
        <w:adjustRightInd w:val="0"/>
        <w:spacing w:line="360" w:lineRule="auto"/>
        <w:ind w:firstLine="709"/>
        <w:jc w:val="right"/>
        <w:textAlignment w:val="baseline"/>
        <w:rPr>
          <w:i/>
          <w:szCs w:val="28"/>
        </w:rPr>
      </w:pPr>
      <w:r>
        <w:rPr>
          <w:i/>
          <w:szCs w:val="28"/>
        </w:rPr>
        <w:lastRenderedPageBreak/>
        <w:t>Приложение 1</w:t>
      </w:r>
    </w:p>
    <w:p w:rsidR="004E72EF" w:rsidRDefault="004E72EF" w:rsidP="004E72EF">
      <w:pPr>
        <w:tabs>
          <w:tab w:val="left" w:pos="0"/>
        </w:tabs>
        <w:overflowPunct w:val="0"/>
        <w:autoSpaceDE w:val="0"/>
        <w:autoSpaceDN w:val="0"/>
        <w:adjustRightInd w:val="0"/>
        <w:spacing w:line="360" w:lineRule="auto"/>
        <w:ind w:firstLine="709"/>
        <w:jc w:val="center"/>
        <w:textAlignment w:val="baseline"/>
        <w:rPr>
          <w:sz w:val="28"/>
          <w:szCs w:val="28"/>
        </w:rPr>
      </w:pPr>
      <w:r>
        <w:rPr>
          <w:sz w:val="28"/>
          <w:szCs w:val="28"/>
        </w:rPr>
        <w:t xml:space="preserve">ЗАЯВКА </w:t>
      </w:r>
    </w:p>
    <w:p w:rsidR="004E72EF" w:rsidRDefault="004E72EF" w:rsidP="004E72EF">
      <w:pPr>
        <w:tabs>
          <w:tab w:val="left" w:pos="0"/>
        </w:tabs>
        <w:overflowPunct w:val="0"/>
        <w:autoSpaceDE w:val="0"/>
        <w:autoSpaceDN w:val="0"/>
        <w:adjustRightInd w:val="0"/>
        <w:spacing w:line="360" w:lineRule="auto"/>
        <w:ind w:firstLine="709"/>
        <w:jc w:val="center"/>
        <w:textAlignment w:val="baseline"/>
        <w:rPr>
          <w:rFonts w:eastAsia="Calibri"/>
          <w:sz w:val="28"/>
          <w:szCs w:val="28"/>
          <w:lang w:eastAsia="en-US"/>
        </w:rPr>
      </w:pPr>
      <w:r>
        <w:rPr>
          <w:sz w:val="28"/>
          <w:szCs w:val="28"/>
        </w:rPr>
        <w:t>на участие в конкурсе</w:t>
      </w:r>
      <w:r w:rsidR="00951EF0">
        <w:rPr>
          <w:sz w:val="28"/>
          <w:szCs w:val="28"/>
        </w:rPr>
        <w:t xml:space="preserve"> </w:t>
      </w:r>
      <w:r w:rsidRPr="000B66E4">
        <w:rPr>
          <w:rFonts w:eastAsia="Calibri"/>
          <w:sz w:val="28"/>
          <w:szCs w:val="28"/>
          <w:lang w:eastAsia="en-US"/>
        </w:rPr>
        <w:t>«Мой бизнес-кумир»</w:t>
      </w:r>
      <w:r w:rsidR="00951EF0">
        <w:rPr>
          <w:rStyle w:val="afe"/>
          <w:rFonts w:eastAsia="Calibri"/>
          <w:sz w:val="28"/>
          <w:szCs w:val="28"/>
          <w:lang w:eastAsia="en-US"/>
        </w:rPr>
        <w:footnoteReference w:id="2"/>
      </w:r>
    </w:p>
    <w:p w:rsidR="004E72EF" w:rsidRDefault="004E72EF" w:rsidP="004E72EF">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1. Ф.И.О. ____________________________________________________</w:t>
      </w:r>
    </w:p>
    <w:p w:rsidR="004E72EF" w:rsidRDefault="004E72EF" w:rsidP="004E72EF">
      <w:pPr>
        <w:tabs>
          <w:tab w:val="left" w:pos="0"/>
        </w:tabs>
        <w:overflowPunct w:val="0"/>
        <w:autoSpaceDE w:val="0"/>
        <w:autoSpaceDN w:val="0"/>
        <w:adjustRightInd w:val="0"/>
        <w:spacing w:line="360" w:lineRule="auto"/>
        <w:jc w:val="both"/>
        <w:textAlignment w:val="baseline"/>
        <w:rPr>
          <w:rFonts w:eastAsia="Calibri"/>
          <w:sz w:val="28"/>
          <w:szCs w:val="28"/>
          <w:lang w:eastAsia="en-US"/>
        </w:rPr>
      </w:pPr>
      <w:r>
        <w:rPr>
          <w:rFonts w:eastAsia="Calibri"/>
          <w:sz w:val="28"/>
          <w:szCs w:val="28"/>
          <w:lang w:eastAsia="en-US"/>
        </w:rPr>
        <w:t>_______________________________________________________________</w:t>
      </w:r>
    </w:p>
    <w:p w:rsidR="003A07E9" w:rsidRDefault="007872CD" w:rsidP="003A07E9">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2.</w:t>
      </w:r>
      <w:r w:rsidR="003A07E9">
        <w:rPr>
          <w:rFonts w:eastAsia="Calibri"/>
          <w:sz w:val="28"/>
          <w:szCs w:val="28"/>
          <w:lang w:eastAsia="en-US"/>
        </w:rPr>
        <w:t>Дата рождения______________________________________________</w:t>
      </w:r>
    </w:p>
    <w:p w:rsidR="004E72EF" w:rsidRDefault="007872CD" w:rsidP="004E72EF">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3</w:t>
      </w:r>
      <w:r w:rsidR="004E72EF">
        <w:rPr>
          <w:rFonts w:eastAsia="Calibri"/>
          <w:sz w:val="28"/>
          <w:szCs w:val="28"/>
          <w:lang w:eastAsia="en-US"/>
        </w:rPr>
        <w:t>. Документ удостоверяющий  личность_____________________________серия_____________№_______________выдан__________________________________________________________________________________</w:t>
      </w:r>
      <w:r w:rsidR="006942E5">
        <w:rPr>
          <w:rFonts w:eastAsia="Calibri"/>
          <w:sz w:val="28"/>
          <w:szCs w:val="28"/>
          <w:lang w:eastAsia="en-US"/>
        </w:rPr>
        <w:t>__________</w:t>
      </w:r>
    </w:p>
    <w:p w:rsidR="00CA3B79" w:rsidRDefault="007872CD" w:rsidP="004E72EF">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4</w:t>
      </w:r>
      <w:r w:rsidR="00CA3B79">
        <w:rPr>
          <w:rFonts w:eastAsia="Calibri"/>
          <w:sz w:val="28"/>
          <w:szCs w:val="28"/>
          <w:lang w:eastAsia="en-US"/>
        </w:rPr>
        <w:t>. Место регистрации__________________________________________</w:t>
      </w:r>
    </w:p>
    <w:p w:rsidR="003A07E9" w:rsidRDefault="007872CD" w:rsidP="004E72EF">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5</w:t>
      </w:r>
      <w:r w:rsidR="003A07E9">
        <w:rPr>
          <w:rFonts w:eastAsia="Calibri"/>
          <w:sz w:val="28"/>
          <w:szCs w:val="28"/>
          <w:lang w:eastAsia="en-US"/>
        </w:rPr>
        <w:t>. Контактный номер телефона__________________________________</w:t>
      </w:r>
    </w:p>
    <w:p w:rsidR="003A07E9" w:rsidRDefault="007872CD" w:rsidP="004E72EF">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6</w:t>
      </w:r>
      <w:r w:rsidR="003A07E9">
        <w:rPr>
          <w:rFonts w:eastAsia="Calibri"/>
          <w:sz w:val="28"/>
          <w:szCs w:val="28"/>
          <w:lang w:eastAsia="en-US"/>
        </w:rPr>
        <w:t>. Адрес электронной почты____________________________________</w:t>
      </w:r>
    </w:p>
    <w:p w:rsidR="003E47A2" w:rsidRDefault="003E47A2" w:rsidP="004E72EF">
      <w:pPr>
        <w:tabs>
          <w:tab w:val="left" w:pos="0"/>
        </w:tabs>
        <w:overflowPunct w:val="0"/>
        <w:autoSpaceDE w:val="0"/>
        <w:autoSpaceDN w:val="0"/>
        <w:adjustRightInd w:val="0"/>
        <w:spacing w:line="360" w:lineRule="auto"/>
        <w:ind w:firstLine="709"/>
        <w:jc w:val="both"/>
        <w:textAlignment w:val="baseline"/>
        <w:rPr>
          <w:rFonts w:eastAsia="Calibri"/>
          <w:sz w:val="28"/>
          <w:szCs w:val="28"/>
          <w:lang w:eastAsia="en-US"/>
        </w:rPr>
      </w:pPr>
      <w:r>
        <w:rPr>
          <w:rFonts w:eastAsia="Calibri"/>
          <w:sz w:val="28"/>
          <w:szCs w:val="28"/>
          <w:lang w:eastAsia="en-US"/>
        </w:rPr>
        <w:t>7. Законный представитель (Ф.И.О., кем приходится участнику)____________________________________________________________________________________________________________________________________________</w:t>
      </w:r>
    </w:p>
    <w:p w:rsidR="00104E6D" w:rsidRDefault="00104E6D" w:rsidP="00104E6D">
      <w:pPr>
        <w:tabs>
          <w:tab w:val="left" w:pos="0"/>
        </w:tabs>
        <w:overflowPunct w:val="0"/>
        <w:autoSpaceDE w:val="0"/>
        <w:autoSpaceDN w:val="0"/>
        <w:adjustRightInd w:val="0"/>
        <w:spacing w:line="360" w:lineRule="auto"/>
        <w:ind w:firstLine="709"/>
        <w:jc w:val="both"/>
        <w:textAlignment w:val="baseline"/>
        <w:rPr>
          <w:sz w:val="28"/>
          <w:szCs w:val="28"/>
        </w:rPr>
      </w:pPr>
    </w:p>
    <w:p w:rsidR="00104E6D" w:rsidRDefault="00104E6D" w:rsidP="00104E6D">
      <w:pPr>
        <w:tabs>
          <w:tab w:val="left" w:pos="0"/>
        </w:tabs>
        <w:overflowPunct w:val="0"/>
        <w:autoSpaceDE w:val="0"/>
        <w:autoSpaceDN w:val="0"/>
        <w:adjustRightInd w:val="0"/>
        <w:spacing w:line="360" w:lineRule="auto"/>
        <w:ind w:firstLine="709"/>
        <w:jc w:val="both"/>
        <w:textAlignment w:val="baseline"/>
        <w:rPr>
          <w:sz w:val="28"/>
          <w:szCs w:val="28"/>
        </w:rPr>
      </w:pPr>
    </w:p>
    <w:p w:rsidR="00104E6D" w:rsidRPr="003E47A2" w:rsidRDefault="00104E6D" w:rsidP="00104E6D">
      <w:pPr>
        <w:tabs>
          <w:tab w:val="left" w:pos="0"/>
        </w:tabs>
        <w:overflowPunct w:val="0"/>
        <w:autoSpaceDE w:val="0"/>
        <w:autoSpaceDN w:val="0"/>
        <w:adjustRightInd w:val="0"/>
        <w:spacing w:line="360" w:lineRule="auto"/>
        <w:ind w:firstLine="709"/>
        <w:jc w:val="both"/>
        <w:textAlignment w:val="baseline"/>
        <w:rPr>
          <w:sz w:val="28"/>
          <w:szCs w:val="28"/>
        </w:rPr>
      </w:pPr>
      <w:r w:rsidRPr="003E47A2">
        <w:rPr>
          <w:sz w:val="28"/>
          <w:szCs w:val="28"/>
        </w:rPr>
        <w:t xml:space="preserve">"___"________ ___ г.                          </w:t>
      </w:r>
      <w:r>
        <w:rPr>
          <w:sz w:val="28"/>
          <w:szCs w:val="28"/>
        </w:rPr>
        <w:t xml:space="preserve">                </w:t>
      </w:r>
      <w:r w:rsidRPr="003E47A2">
        <w:rPr>
          <w:sz w:val="28"/>
          <w:szCs w:val="28"/>
        </w:rPr>
        <w:t>______________________</w:t>
      </w:r>
    </w:p>
    <w:p w:rsidR="003E47A2" w:rsidRDefault="00104E6D" w:rsidP="00104E6D">
      <w:pPr>
        <w:tabs>
          <w:tab w:val="left" w:pos="0"/>
        </w:tabs>
        <w:overflowPunct w:val="0"/>
        <w:autoSpaceDE w:val="0"/>
        <w:autoSpaceDN w:val="0"/>
        <w:adjustRightInd w:val="0"/>
        <w:spacing w:line="360" w:lineRule="auto"/>
        <w:ind w:firstLine="709"/>
        <w:jc w:val="both"/>
        <w:textAlignment w:val="baseline"/>
        <w:rPr>
          <w:sz w:val="28"/>
          <w:szCs w:val="28"/>
        </w:rPr>
      </w:pPr>
      <w:r>
        <w:rPr>
          <w:sz w:val="28"/>
          <w:szCs w:val="28"/>
        </w:rPr>
        <w:t xml:space="preserve">           </w:t>
      </w:r>
      <w:r w:rsidRPr="003E47A2">
        <w:rPr>
          <w:sz w:val="28"/>
          <w:szCs w:val="28"/>
        </w:rPr>
        <w:t xml:space="preserve">                                           </w:t>
      </w:r>
      <w:r>
        <w:rPr>
          <w:sz w:val="28"/>
          <w:szCs w:val="28"/>
        </w:rPr>
        <w:t xml:space="preserve">                                           </w:t>
      </w:r>
      <w:r w:rsidRPr="003E47A2">
        <w:rPr>
          <w:sz w:val="28"/>
          <w:szCs w:val="28"/>
        </w:rPr>
        <w:t>(подпись)</w:t>
      </w:r>
    </w:p>
    <w:p w:rsidR="003E47A2" w:rsidRDefault="003E47A2">
      <w:pPr>
        <w:spacing w:after="200" w:line="276" w:lineRule="auto"/>
        <w:rPr>
          <w:sz w:val="28"/>
          <w:szCs w:val="28"/>
        </w:rPr>
      </w:pPr>
      <w:r>
        <w:rPr>
          <w:sz w:val="28"/>
          <w:szCs w:val="28"/>
        </w:rPr>
        <w:br w:type="page"/>
      </w:r>
    </w:p>
    <w:p w:rsidR="004E72EF" w:rsidRDefault="003E47A2" w:rsidP="003E47A2">
      <w:pPr>
        <w:tabs>
          <w:tab w:val="left" w:pos="0"/>
        </w:tabs>
        <w:overflowPunct w:val="0"/>
        <w:autoSpaceDE w:val="0"/>
        <w:autoSpaceDN w:val="0"/>
        <w:adjustRightInd w:val="0"/>
        <w:spacing w:line="360" w:lineRule="auto"/>
        <w:ind w:firstLine="709"/>
        <w:jc w:val="right"/>
        <w:textAlignment w:val="baseline"/>
        <w:rPr>
          <w:i/>
          <w:szCs w:val="28"/>
        </w:rPr>
      </w:pPr>
      <w:r>
        <w:rPr>
          <w:i/>
          <w:szCs w:val="28"/>
        </w:rPr>
        <w:lastRenderedPageBreak/>
        <w:t>Приложение 2</w:t>
      </w:r>
    </w:p>
    <w:p w:rsidR="003E47A2" w:rsidRDefault="003E47A2" w:rsidP="003E47A2">
      <w:pPr>
        <w:tabs>
          <w:tab w:val="left" w:pos="0"/>
        </w:tabs>
        <w:overflowPunct w:val="0"/>
        <w:autoSpaceDE w:val="0"/>
        <w:autoSpaceDN w:val="0"/>
        <w:adjustRightInd w:val="0"/>
        <w:spacing w:line="360" w:lineRule="auto"/>
        <w:ind w:firstLine="709"/>
        <w:jc w:val="center"/>
        <w:textAlignment w:val="baseline"/>
        <w:rPr>
          <w:sz w:val="28"/>
          <w:szCs w:val="28"/>
        </w:rPr>
      </w:pPr>
    </w:p>
    <w:p w:rsidR="003E47A2" w:rsidRDefault="0034597F" w:rsidP="0034597F">
      <w:pPr>
        <w:tabs>
          <w:tab w:val="left" w:pos="0"/>
        </w:tabs>
        <w:overflowPunct w:val="0"/>
        <w:autoSpaceDE w:val="0"/>
        <w:autoSpaceDN w:val="0"/>
        <w:adjustRightInd w:val="0"/>
        <w:spacing w:line="360" w:lineRule="auto"/>
        <w:ind w:firstLine="3544"/>
        <w:textAlignment w:val="baseline"/>
        <w:rPr>
          <w:sz w:val="28"/>
          <w:szCs w:val="28"/>
        </w:rPr>
      </w:pPr>
      <w:r>
        <w:rPr>
          <w:sz w:val="28"/>
          <w:szCs w:val="28"/>
        </w:rPr>
        <w:t>В д</w:t>
      </w:r>
      <w:r w:rsidR="003E47A2">
        <w:rPr>
          <w:sz w:val="28"/>
          <w:szCs w:val="28"/>
        </w:rPr>
        <w:t>епартамент по развитию предпринимательства</w:t>
      </w:r>
    </w:p>
    <w:p w:rsidR="003E47A2" w:rsidRDefault="003E47A2" w:rsidP="0034597F">
      <w:pPr>
        <w:tabs>
          <w:tab w:val="left" w:pos="0"/>
        </w:tabs>
        <w:overflowPunct w:val="0"/>
        <w:autoSpaceDE w:val="0"/>
        <w:autoSpaceDN w:val="0"/>
        <w:adjustRightInd w:val="0"/>
        <w:spacing w:line="360" w:lineRule="auto"/>
        <w:ind w:firstLine="3544"/>
        <w:textAlignment w:val="baseline"/>
        <w:rPr>
          <w:sz w:val="28"/>
          <w:szCs w:val="28"/>
        </w:rPr>
      </w:pPr>
      <w:r>
        <w:rPr>
          <w:sz w:val="28"/>
          <w:szCs w:val="28"/>
        </w:rPr>
        <w:t>и потребительского рынка Кемеровской области</w:t>
      </w:r>
    </w:p>
    <w:p w:rsidR="003E47A2" w:rsidRPr="003E47A2" w:rsidRDefault="003E47A2" w:rsidP="0034597F">
      <w:pPr>
        <w:tabs>
          <w:tab w:val="left" w:pos="0"/>
        </w:tabs>
        <w:overflowPunct w:val="0"/>
        <w:autoSpaceDE w:val="0"/>
        <w:autoSpaceDN w:val="0"/>
        <w:adjustRightInd w:val="0"/>
        <w:spacing w:line="360" w:lineRule="auto"/>
        <w:ind w:firstLine="3544"/>
        <w:textAlignment w:val="baseline"/>
        <w:rPr>
          <w:sz w:val="28"/>
          <w:szCs w:val="28"/>
        </w:rPr>
      </w:pPr>
      <w:r>
        <w:rPr>
          <w:sz w:val="28"/>
          <w:szCs w:val="28"/>
        </w:rPr>
        <w:t>от _______________________________________</w:t>
      </w:r>
    </w:p>
    <w:p w:rsidR="003E47A2" w:rsidRDefault="003E47A2" w:rsidP="003E47A2">
      <w:pPr>
        <w:tabs>
          <w:tab w:val="left" w:pos="0"/>
        </w:tabs>
        <w:overflowPunct w:val="0"/>
        <w:autoSpaceDE w:val="0"/>
        <w:autoSpaceDN w:val="0"/>
        <w:adjustRightInd w:val="0"/>
        <w:spacing w:line="360" w:lineRule="auto"/>
        <w:ind w:firstLine="709"/>
        <w:jc w:val="center"/>
        <w:textAlignment w:val="baseline"/>
        <w:rPr>
          <w:sz w:val="28"/>
          <w:szCs w:val="28"/>
        </w:rPr>
      </w:pPr>
    </w:p>
    <w:p w:rsidR="003E47A2" w:rsidRDefault="003E47A2" w:rsidP="003E47A2">
      <w:pPr>
        <w:tabs>
          <w:tab w:val="left" w:pos="0"/>
        </w:tabs>
        <w:overflowPunct w:val="0"/>
        <w:autoSpaceDE w:val="0"/>
        <w:autoSpaceDN w:val="0"/>
        <w:adjustRightInd w:val="0"/>
        <w:spacing w:line="360" w:lineRule="auto"/>
        <w:ind w:firstLine="709"/>
        <w:jc w:val="center"/>
        <w:textAlignment w:val="baseline"/>
        <w:rPr>
          <w:sz w:val="28"/>
          <w:szCs w:val="28"/>
        </w:rPr>
      </w:pPr>
      <w:r>
        <w:rPr>
          <w:sz w:val="28"/>
          <w:szCs w:val="28"/>
        </w:rPr>
        <w:t xml:space="preserve">СОГЛАСИЕ </w:t>
      </w:r>
    </w:p>
    <w:p w:rsidR="003E47A2" w:rsidRPr="006942E5" w:rsidRDefault="003E47A2" w:rsidP="006942E5">
      <w:pPr>
        <w:tabs>
          <w:tab w:val="left" w:pos="0"/>
        </w:tabs>
        <w:overflowPunct w:val="0"/>
        <w:autoSpaceDE w:val="0"/>
        <w:autoSpaceDN w:val="0"/>
        <w:adjustRightInd w:val="0"/>
        <w:spacing w:line="360" w:lineRule="auto"/>
        <w:ind w:firstLine="709"/>
        <w:jc w:val="center"/>
        <w:textAlignment w:val="baseline"/>
        <w:rPr>
          <w:rFonts w:eastAsia="Calibri"/>
          <w:sz w:val="28"/>
          <w:szCs w:val="28"/>
          <w:lang w:eastAsia="en-US"/>
        </w:rPr>
      </w:pPr>
      <w:r>
        <w:rPr>
          <w:sz w:val="28"/>
          <w:szCs w:val="28"/>
        </w:rPr>
        <w:t xml:space="preserve">на участие в конкурсе </w:t>
      </w:r>
      <w:r w:rsidRPr="000B66E4">
        <w:rPr>
          <w:rFonts w:eastAsia="Calibri"/>
          <w:sz w:val="28"/>
          <w:szCs w:val="28"/>
          <w:lang w:eastAsia="en-US"/>
        </w:rPr>
        <w:t>«Мой бизнес-кумир»</w:t>
      </w:r>
      <w:r w:rsidRPr="003E47A2">
        <w:rPr>
          <w:rStyle w:val="afe"/>
          <w:rFonts w:eastAsia="Calibri"/>
          <w:sz w:val="28"/>
          <w:szCs w:val="28"/>
          <w:lang w:eastAsia="en-US"/>
        </w:rPr>
        <w:footnoteReference w:customMarkFollows="1" w:id="3"/>
        <w:sym w:font="Symbol" w:char="F02A"/>
      </w:r>
    </w:p>
    <w:p w:rsidR="003E47A2" w:rsidRDefault="003E47A2" w:rsidP="003E47A2">
      <w:pPr>
        <w:tabs>
          <w:tab w:val="left" w:pos="0"/>
        </w:tabs>
        <w:overflowPunct w:val="0"/>
        <w:autoSpaceDE w:val="0"/>
        <w:autoSpaceDN w:val="0"/>
        <w:adjustRightInd w:val="0"/>
        <w:spacing w:line="360" w:lineRule="auto"/>
        <w:ind w:firstLine="709"/>
        <w:jc w:val="both"/>
        <w:textAlignment w:val="baseline"/>
        <w:rPr>
          <w:sz w:val="28"/>
          <w:szCs w:val="28"/>
        </w:rPr>
      </w:pPr>
      <w:r w:rsidRPr="003E47A2">
        <w:rPr>
          <w:sz w:val="28"/>
          <w:szCs w:val="28"/>
        </w:rPr>
        <w:t>Я,</w:t>
      </w:r>
      <w:r>
        <w:rPr>
          <w:sz w:val="28"/>
          <w:szCs w:val="28"/>
        </w:rPr>
        <w:t> </w:t>
      </w:r>
      <w:r w:rsidRPr="003E47A2">
        <w:rPr>
          <w:sz w:val="28"/>
          <w:szCs w:val="28"/>
        </w:rPr>
        <w:t>(Ф.И.О.)</w:t>
      </w:r>
      <w:r>
        <w:rPr>
          <w:sz w:val="28"/>
          <w:szCs w:val="28"/>
        </w:rPr>
        <w:t>__________________________________________________________________________________________________________________________</w:t>
      </w:r>
    </w:p>
    <w:p w:rsidR="003E47A2" w:rsidRPr="003E47A2" w:rsidRDefault="003E47A2" w:rsidP="003E47A2">
      <w:pPr>
        <w:tabs>
          <w:tab w:val="left" w:pos="0"/>
        </w:tabs>
        <w:overflowPunct w:val="0"/>
        <w:autoSpaceDE w:val="0"/>
        <w:autoSpaceDN w:val="0"/>
        <w:adjustRightInd w:val="0"/>
        <w:spacing w:line="360" w:lineRule="auto"/>
        <w:ind w:firstLine="709"/>
        <w:jc w:val="both"/>
        <w:textAlignment w:val="baseline"/>
        <w:rPr>
          <w:sz w:val="28"/>
          <w:szCs w:val="28"/>
        </w:rPr>
      </w:pPr>
      <w:r>
        <w:rPr>
          <w:rFonts w:eastAsia="Calibri"/>
          <w:sz w:val="28"/>
          <w:szCs w:val="28"/>
          <w:lang w:eastAsia="en-US"/>
        </w:rPr>
        <w:t>Документ удостоверяющий  личность</w:t>
      </w:r>
      <w:r w:rsidRPr="003E47A2">
        <w:rPr>
          <w:sz w:val="28"/>
          <w:szCs w:val="28"/>
        </w:rPr>
        <w:t xml:space="preserve"> </w:t>
      </w:r>
      <w:r w:rsidR="006942E5">
        <w:rPr>
          <w:sz w:val="28"/>
          <w:szCs w:val="28"/>
        </w:rPr>
        <w:t>____</w:t>
      </w:r>
      <w:r w:rsidRPr="003E47A2">
        <w:rPr>
          <w:sz w:val="28"/>
          <w:szCs w:val="28"/>
        </w:rPr>
        <w:t>___</w:t>
      </w:r>
      <w:r w:rsidR="006942E5">
        <w:rPr>
          <w:sz w:val="28"/>
          <w:szCs w:val="28"/>
        </w:rPr>
        <w:t>______________________</w:t>
      </w:r>
      <w:r w:rsidRPr="003E47A2">
        <w:rPr>
          <w:sz w:val="28"/>
          <w:szCs w:val="28"/>
        </w:rPr>
        <w:t xml:space="preserve"> </w:t>
      </w:r>
      <w:r w:rsidR="006942E5">
        <w:rPr>
          <w:sz w:val="28"/>
          <w:szCs w:val="28"/>
        </w:rPr>
        <w:t>серия __________ № </w:t>
      </w:r>
      <w:r w:rsidRPr="003E47A2">
        <w:rPr>
          <w:sz w:val="28"/>
          <w:szCs w:val="28"/>
        </w:rPr>
        <w:t>________</w:t>
      </w:r>
      <w:r w:rsidR="006942E5">
        <w:rPr>
          <w:sz w:val="28"/>
          <w:szCs w:val="28"/>
        </w:rPr>
        <w:t>___</w:t>
      </w:r>
      <w:r w:rsidRPr="003E47A2">
        <w:rPr>
          <w:sz w:val="28"/>
          <w:szCs w:val="28"/>
        </w:rPr>
        <w:t>,</w:t>
      </w:r>
      <w:r w:rsidR="006942E5">
        <w:rPr>
          <w:sz w:val="28"/>
          <w:szCs w:val="28"/>
        </w:rPr>
        <w:t> </w:t>
      </w:r>
      <w:r w:rsidRPr="003E47A2">
        <w:rPr>
          <w:sz w:val="28"/>
          <w:szCs w:val="28"/>
        </w:rPr>
        <w:t>выдан</w:t>
      </w:r>
      <w:r w:rsidR="006942E5">
        <w:rPr>
          <w:sz w:val="28"/>
          <w:szCs w:val="28"/>
        </w:rPr>
        <w:t>________________________________________________________________________________________________</w:t>
      </w:r>
      <w:r w:rsidRPr="003E47A2">
        <w:rPr>
          <w:sz w:val="28"/>
          <w:szCs w:val="28"/>
        </w:rPr>
        <w:t xml:space="preserve">  зарегистрирован</w:t>
      </w:r>
      <w:r w:rsidR="006942E5">
        <w:rPr>
          <w:sz w:val="28"/>
          <w:szCs w:val="28"/>
        </w:rPr>
        <w:t>_ </w:t>
      </w:r>
      <w:r w:rsidRPr="003E47A2">
        <w:rPr>
          <w:sz w:val="28"/>
          <w:szCs w:val="28"/>
        </w:rPr>
        <w:t>по</w:t>
      </w:r>
      <w:r w:rsidR="006942E5">
        <w:rPr>
          <w:sz w:val="28"/>
          <w:szCs w:val="28"/>
        </w:rPr>
        <w:t> адресу:</w:t>
      </w:r>
      <w:r w:rsidRPr="003E47A2">
        <w:rPr>
          <w:sz w:val="28"/>
          <w:szCs w:val="28"/>
        </w:rPr>
        <w:t>__________________________</w:t>
      </w:r>
      <w:r w:rsidR="006942E5">
        <w:rPr>
          <w:sz w:val="28"/>
          <w:szCs w:val="28"/>
        </w:rPr>
        <w:t>____________________________________________________________________________________,</w:t>
      </w:r>
      <w:r w:rsidRPr="003E47A2">
        <w:rPr>
          <w:sz w:val="28"/>
          <w:szCs w:val="28"/>
        </w:rPr>
        <w:t xml:space="preserve"> являюсь</w:t>
      </w:r>
      <w:r w:rsidR="006942E5">
        <w:rPr>
          <w:sz w:val="28"/>
          <w:szCs w:val="28"/>
        </w:rPr>
        <w:t> </w:t>
      </w:r>
      <w:r w:rsidRPr="003E47A2">
        <w:rPr>
          <w:sz w:val="28"/>
          <w:szCs w:val="28"/>
        </w:rPr>
        <w:t>представителем</w:t>
      </w:r>
      <w:r w:rsidR="006942E5">
        <w:rPr>
          <w:sz w:val="28"/>
          <w:szCs w:val="28"/>
        </w:rPr>
        <w:t>(Ф.И.О.) </w:t>
      </w:r>
      <w:r w:rsidRPr="003E47A2">
        <w:rPr>
          <w:sz w:val="28"/>
          <w:szCs w:val="28"/>
        </w:rPr>
        <w:t>___________________________________</w:t>
      </w:r>
      <w:r w:rsidR="006942E5">
        <w:rPr>
          <w:sz w:val="28"/>
          <w:szCs w:val="28"/>
        </w:rPr>
        <w:t>___</w:t>
      </w:r>
      <w:r w:rsidRPr="003E47A2">
        <w:rPr>
          <w:sz w:val="28"/>
          <w:szCs w:val="28"/>
        </w:rPr>
        <w:t>,  _____</w:t>
      </w:r>
      <w:r w:rsidR="006942E5">
        <w:rPr>
          <w:sz w:val="28"/>
          <w:szCs w:val="28"/>
        </w:rPr>
        <w:t>_______________________________________________________________ </w:t>
      </w:r>
      <w:r w:rsidR="006942E5" w:rsidRPr="003E47A2">
        <w:rPr>
          <w:sz w:val="28"/>
          <w:szCs w:val="28"/>
        </w:rPr>
        <w:t>"___"________</w:t>
      </w:r>
      <w:r w:rsidR="006942E5">
        <w:rPr>
          <w:sz w:val="28"/>
          <w:szCs w:val="28"/>
        </w:rPr>
        <w:t> </w:t>
      </w:r>
      <w:r w:rsidR="006942E5" w:rsidRPr="003E47A2">
        <w:rPr>
          <w:sz w:val="28"/>
          <w:szCs w:val="28"/>
        </w:rPr>
        <w:t>___</w:t>
      </w:r>
      <w:r w:rsidR="006942E5">
        <w:rPr>
          <w:sz w:val="28"/>
          <w:szCs w:val="28"/>
        </w:rPr>
        <w:t> </w:t>
      </w:r>
      <w:r w:rsidRPr="003E47A2">
        <w:rPr>
          <w:sz w:val="28"/>
          <w:szCs w:val="28"/>
        </w:rPr>
        <w:t>года</w:t>
      </w:r>
      <w:r w:rsidR="006942E5">
        <w:rPr>
          <w:sz w:val="28"/>
          <w:szCs w:val="28"/>
        </w:rPr>
        <w:t> </w:t>
      </w:r>
      <w:r w:rsidRPr="003E47A2">
        <w:rPr>
          <w:sz w:val="28"/>
          <w:szCs w:val="28"/>
        </w:rPr>
        <w:t>рождения,</w:t>
      </w:r>
      <w:r w:rsidR="006942E5">
        <w:rPr>
          <w:sz w:val="28"/>
          <w:szCs w:val="28"/>
        </w:rPr>
        <w:t xml:space="preserve">                                         </w:t>
      </w:r>
      <w:r w:rsidRPr="003E47A2">
        <w:rPr>
          <w:sz w:val="28"/>
          <w:szCs w:val="28"/>
        </w:rPr>
        <w:t>зарегистрированного</w:t>
      </w:r>
      <w:r w:rsidR="006942E5">
        <w:rPr>
          <w:sz w:val="28"/>
          <w:szCs w:val="28"/>
        </w:rPr>
        <w:t> </w:t>
      </w:r>
      <w:r w:rsidRPr="003E47A2">
        <w:rPr>
          <w:sz w:val="28"/>
          <w:szCs w:val="28"/>
        </w:rPr>
        <w:t>по</w:t>
      </w:r>
      <w:r w:rsidR="006942E5">
        <w:rPr>
          <w:sz w:val="28"/>
          <w:szCs w:val="28"/>
        </w:rPr>
        <w:t> адресу:</w:t>
      </w:r>
      <w:r w:rsidRPr="003E47A2">
        <w:rPr>
          <w:sz w:val="28"/>
          <w:szCs w:val="28"/>
        </w:rPr>
        <w:t>______________________________</w:t>
      </w:r>
      <w:r w:rsidR="006942E5">
        <w:rPr>
          <w:sz w:val="28"/>
          <w:szCs w:val="28"/>
        </w:rPr>
        <w:t>______________________________________________________________________________</w:t>
      </w:r>
      <w:r w:rsidRPr="003E47A2">
        <w:rPr>
          <w:sz w:val="28"/>
          <w:szCs w:val="28"/>
        </w:rPr>
        <w:t>, на основании</w:t>
      </w:r>
      <w:r w:rsidR="006942E5">
        <w:rPr>
          <w:sz w:val="28"/>
          <w:szCs w:val="28"/>
        </w:rPr>
        <w:t xml:space="preserve"> </w:t>
      </w:r>
      <w:r w:rsidRPr="003E47A2">
        <w:rPr>
          <w:sz w:val="28"/>
          <w:szCs w:val="28"/>
        </w:rPr>
        <w:t>_________________________________________</w:t>
      </w:r>
      <w:r w:rsidR="006942E5">
        <w:rPr>
          <w:sz w:val="28"/>
          <w:szCs w:val="28"/>
        </w:rPr>
        <w:t>___________</w:t>
      </w:r>
      <w:r w:rsidRPr="003E47A2">
        <w:rPr>
          <w:sz w:val="28"/>
          <w:szCs w:val="28"/>
        </w:rPr>
        <w:t>.</w:t>
      </w:r>
    </w:p>
    <w:p w:rsidR="003E47A2" w:rsidRPr="003E47A2" w:rsidRDefault="006942E5" w:rsidP="006942E5">
      <w:pPr>
        <w:tabs>
          <w:tab w:val="left" w:pos="0"/>
        </w:tabs>
        <w:overflowPunct w:val="0"/>
        <w:autoSpaceDE w:val="0"/>
        <w:autoSpaceDN w:val="0"/>
        <w:adjustRightInd w:val="0"/>
        <w:spacing w:line="360" w:lineRule="auto"/>
        <w:ind w:firstLine="709"/>
        <w:jc w:val="both"/>
        <w:textAlignment w:val="baseline"/>
        <w:rPr>
          <w:sz w:val="28"/>
          <w:szCs w:val="28"/>
        </w:rPr>
      </w:pPr>
      <w:r>
        <w:rPr>
          <w:sz w:val="28"/>
          <w:szCs w:val="28"/>
        </w:rPr>
        <w:t>Д</w:t>
      </w:r>
      <w:r w:rsidR="003E47A2" w:rsidRPr="003E47A2">
        <w:rPr>
          <w:sz w:val="28"/>
          <w:szCs w:val="28"/>
        </w:rPr>
        <w:t>аю</w:t>
      </w:r>
      <w:r>
        <w:rPr>
          <w:sz w:val="28"/>
          <w:szCs w:val="28"/>
        </w:rPr>
        <w:t> </w:t>
      </w:r>
      <w:r w:rsidR="003E47A2" w:rsidRPr="003E47A2">
        <w:rPr>
          <w:sz w:val="28"/>
          <w:szCs w:val="28"/>
        </w:rPr>
        <w:t>свое</w:t>
      </w:r>
      <w:r>
        <w:rPr>
          <w:sz w:val="28"/>
          <w:szCs w:val="28"/>
        </w:rPr>
        <w:t> </w:t>
      </w:r>
      <w:r w:rsidR="003E47A2" w:rsidRPr="003E47A2">
        <w:rPr>
          <w:sz w:val="28"/>
          <w:szCs w:val="28"/>
        </w:rPr>
        <w:t>согласие</w:t>
      </w:r>
      <w:r>
        <w:rPr>
          <w:sz w:val="28"/>
          <w:szCs w:val="28"/>
        </w:rPr>
        <w:t> </w:t>
      </w:r>
      <w:r w:rsidR="003E47A2" w:rsidRPr="003E47A2">
        <w:rPr>
          <w:sz w:val="28"/>
          <w:szCs w:val="28"/>
        </w:rPr>
        <w:t>на</w:t>
      </w:r>
      <w:r>
        <w:rPr>
          <w:sz w:val="28"/>
          <w:szCs w:val="28"/>
        </w:rPr>
        <w:t> участие (Ф.И.О.) ______________________________________________________________________________</w:t>
      </w:r>
      <w:r w:rsidR="00280EBB">
        <w:rPr>
          <w:sz w:val="28"/>
          <w:szCs w:val="28"/>
        </w:rPr>
        <w:t xml:space="preserve"> </w:t>
      </w:r>
      <w:r>
        <w:rPr>
          <w:sz w:val="28"/>
          <w:szCs w:val="28"/>
        </w:rPr>
        <w:t>___________________</w:t>
      </w:r>
      <w:r w:rsidR="002323E3">
        <w:rPr>
          <w:sz w:val="28"/>
          <w:szCs w:val="28"/>
        </w:rPr>
        <w:t xml:space="preserve">   </w:t>
      </w:r>
      <w:r>
        <w:rPr>
          <w:sz w:val="28"/>
          <w:szCs w:val="28"/>
        </w:rPr>
        <w:t xml:space="preserve">в конкурсе </w:t>
      </w:r>
      <w:r w:rsidRPr="000B66E4">
        <w:rPr>
          <w:rFonts w:eastAsia="Calibri"/>
          <w:sz w:val="28"/>
          <w:szCs w:val="28"/>
          <w:lang w:eastAsia="en-US"/>
        </w:rPr>
        <w:t>«Мой бизнес-кумир»</w:t>
      </w:r>
      <w:r>
        <w:rPr>
          <w:rFonts w:eastAsia="Calibri"/>
          <w:sz w:val="28"/>
          <w:szCs w:val="28"/>
          <w:lang w:eastAsia="en-US"/>
        </w:rPr>
        <w:t>.</w:t>
      </w:r>
      <w:r w:rsidR="003E47A2" w:rsidRPr="003E47A2">
        <w:rPr>
          <w:sz w:val="28"/>
          <w:szCs w:val="28"/>
        </w:rPr>
        <w:t xml:space="preserve"> </w:t>
      </w:r>
    </w:p>
    <w:p w:rsidR="006942E5" w:rsidRDefault="003E47A2" w:rsidP="003E47A2">
      <w:pPr>
        <w:tabs>
          <w:tab w:val="left" w:pos="0"/>
        </w:tabs>
        <w:overflowPunct w:val="0"/>
        <w:autoSpaceDE w:val="0"/>
        <w:autoSpaceDN w:val="0"/>
        <w:adjustRightInd w:val="0"/>
        <w:spacing w:line="360" w:lineRule="auto"/>
        <w:ind w:firstLine="709"/>
        <w:jc w:val="both"/>
        <w:textAlignment w:val="baseline"/>
        <w:rPr>
          <w:sz w:val="28"/>
          <w:szCs w:val="28"/>
        </w:rPr>
      </w:pPr>
      <w:r w:rsidRPr="003E47A2">
        <w:rPr>
          <w:sz w:val="28"/>
          <w:szCs w:val="28"/>
        </w:rPr>
        <w:t xml:space="preserve">  </w:t>
      </w:r>
    </w:p>
    <w:p w:rsidR="006942E5" w:rsidRDefault="006942E5" w:rsidP="003E47A2">
      <w:pPr>
        <w:tabs>
          <w:tab w:val="left" w:pos="0"/>
        </w:tabs>
        <w:overflowPunct w:val="0"/>
        <w:autoSpaceDE w:val="0"/>
        <w:autoSpaceDN w:val="0"/>
        <w:adjustRightInd w:val="0"/>
        <w:spacing w:line="360" w:lineRule="auto"/>
        <w:ind w:firstLine="709"/>
        <w:jc w:val="both"/>
        <w:textAlignment w:val="baseline"/>
        <w:rPr>
          <w:sz w:val="28"/>
          <w:szCs w:val="28"/>
        </w:rPr>
      </w:pPr>
    </w:p>
    <w:p w:rsidR="003E47A2" w:rsidRPr="003E47A2" w:rsidRDefault="003E47A2" w:rsidP="003E47A2">
      <w:pPr>
        <w:tabs>
          <w:tab w:val="left" w:pos="0"/>
        </w:tabs>
        <w:overflowPunct w:val="0"/>
        <w:autoSpaceDE w:val="0"/>
        <w:autoSpaceDN w:val="0"/>
        <w:adjustRightInd w:val="0"/>
        <w:spacing w:line="360" w:lineRule="auto"/>
        <w:ind w:firstLine="709"/>
        <w:jc w:val="both"/>
        <w:textAlignment w:val="baseline"/>
        <w:rPr>
          <w:sz w:val="28"/>
          <w:szCs w:val="28"/>
        </w:rPr>
      </w:pPr>
      <w:r w:rsidRPr="003E47A2">
        <w:rPr>
          <w:sz w:val="28"/>
          <w:szCs w:val="28"/>
        </w:rPr>
        <w:t xml:space="preserve"> "___"________ ___ г.                          </w:t>
      </w:r>
      <w:r w:rsidR="006942E5">
        <w:rPr>
          <w:sz w:val="28"/>
          <w:szCs w:val="28"/>
        </w:rPr>
        <w:t xml:space="preserve">                </w:t>
      </w:r>
      <w:r w:rsidRPr="003E47A2">
        <w:rPr>
          <w:sz w:val="28"/>
          <w:szCs w:val="28"/>
        </w:rPr>
        <w:t>______________________</w:t>
      </w:r>
    </w:p>
    <w:p w:rsidR="003E47A2" w:rsidRPr="003E47A2" w:rsidRDefault="006942E5" w:rsidP="006942E5">
      <w:pPr>
        <w:tabs>
          <w:tab w:val="left" w:pos="0"/>
        </w:tabs>
        <w:overflowPunct w:val="0"/>
        <w:autoSpaceDE w:val="0"/>
        <w:autoSpaceDN w:val="0"/>
        <w:adjustRightInd w:val="0"/>
        <w:spacing w:line="360" w:lineRule="auto"/>
        <w:ind w:firstLine="709"/>
        <w:jc w:val="right"/>
        <w:textAlignment w:val="baseline"/>
        <w:rPr>
          <w:sz w:val="28"/>
          <w:szCs w:val="28"/>
        </w:rPr>
      </w:pPr>
      <w:r>
        <w:rPr>
          <w:sz w:val="28"/>
          <w:szCs w:val="28"/>
        </w:rPr>
        <w:t xml:space="preserve">           </w:t>
      </w:r>
      <w:r w:rsidR="003E47A2" w:rsidRPr="003E47A2">
        <w:rPr>
          <w:sz w:val="28"/>
          <w:szCs w:val="28"/>
        </w:rPr>
        <w:t xml:space="preserve">                                           (подпись)</w:t>
      </w:r>
    </w:p>
    <w:p w:rsidR="003E47A2" w:rsidRPr="003E47A2" w:rsidRDefault="003E47A2" w:rsidP="003E47A2">
      <w:pPr>
        <w:tabs>
          <w:tab w:val="left" w:pos="0"/>
        </w:tabs>
        <w:overflowPunct w:val="0"/>
        <w:autoSpaceDE w:val="0"/>
        <w:autoSpaceDN w:val="0"/>
        <w:adjustRightInd w:val="0"/>
        <w:spacing w:line="360" w:lineRule="auto"/>
        <w:ind w:firstLine="709"/>
        <w:jc w:val="both"/>
        <w:textAlignment w:val="baseline"/>
        <w:rPr>
          <w:sz w:val="28"/>
          <w:szCs w:val="28"/>
        </w:rPr>
      </w:pPr>
    </w:p>
    <w:sectPr w:rsidR="003E47A2" w:rsidRPr="003E47A2" w:rsidSect="00951EF0">
      <w:headerReference w:type="even" r:id="rId12"/>
      <w:headerReference w:type="default" r:id="rId13"/>
      <w:footnotePr>
        <w:numFmt w:val="chicago"/>
      </w:footnotePr>
      <w:pgSz w:w="11900" w:h="16840"/>
      <w:pgMar w:top="1134" w:right="843"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116" w:rsidRDefault="008D7116" w:rsidP="00ED715A">
      <w:r>
        <w:separator/>
      </w:r>
    </w:p>
  </w:endnote>
  <w:endnote w:type="continuationSeparator" w:id="1">
    <w:p w:rsidR="008D7116" w:rsidRDefault="008D7116" w:rsidP="00ED7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116" w:rsidRDefault="008D7116" w:rsidP="00ED715A">
      <w:r>
        <w:separator/>
      </w:r>
    </w:p>
  </w:footnote>
  <w:footnote w:type="continuationSeparator" w:id="1">
    <w:p w:rsidR="008D7116" w:rsidRDefault="008D7116" w:rsidP="00ED715A">
      <w:r>
        <w:continuationSeparator/>
      </w:r>
    </w:p>
  </w:footnote>
  <w:footnote w:id="2">
    <w:p w:rsidR="00951EF0" w:rsidRPr="00951EF0" w:rsidRDefault="00951EF0">
      <w:pPr>
        <w:pStyle w:val="afc"/>
        <w:rPr>
          <w:i/>
        </w:rPr>
      </w:pPr>
      <w:r>
        <w:rPr>
          <w:rStyle w:val="afe"/>
        </w:rPr>
        <w:footnoteRef/>
      </w:r>
      <w:r>
        <w:t xml:space="preserve"> </w:t>
      </w:r>
      <w:r>
        <w:rPr>
          <w:i/>
        </w:rPr>
        <w:t xml:space="preserve">Направляя заявку на участие в конкурсе </w:t>
      </w:r>
      <w:r w:rsidRPr="00951EF0">
        <w:rPr>
          <w:i/>
        </w:rPr>
        <w:t>«Мой бизнес-кумир»</w:t>
      </w:r>
      <w:r>
        <w:rPr>
          <w:i/>
        </w:rPr>
        <w:t xml:space="preserve"> участник подтверждает согласие со всеми условиями проведения конкурса.</w:t>
      </w:r>
    </w:p>
  </w:footnote>
  <w:footnote w:id="3">
    <w:p w:rsidR="003E47A2" w:rsidRDefault="003E47A2" w:rsidP="002323E3">
      <w:pPr>
        <w:pStyle w:val="afc"/>
        <w:jc w:val="both"/>
      </w:pPr>
      <w:r w:rsidRPr="003E47A2">
        <w:rPr>
          <w:rStyle w:val="afe"/>
        </w:rPr>
        <w:sym w:font="Symbol" w:char="F02A"/>
      </w:r>
      <w:r>
        <w:t xml:space="preserve"> </w:t>
      </w:r>
      <w:r w:rsidR="006942E5" w:rsidRPr="006942E5">
        <w:rPr>
          <w:i/>
        </w:rPr>
        <w:t xml:space="preserve">Давая согласие на участие в конкурсе «Мой бизнес-кумир» Вы </w:t>
      </w:r>
      <w:r w:rsidR="002323E3">
        <w:rPr>
          <w:i/>
        </w:rPr>
        <w:t xml:space="preserve">также </w:t>
      </w:r>
      <w:r w:rsidR="006942E5" w:rsidRPr="006942E5">
        <w:rPr>
          <w:i/>
        </w:rPr>
        <w:t>даете согласие на обработку персональных данных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EA" w:rsidRDefault="001B57AF" w:rsidP="004038EA">
    <w:pPr>
      <w:pStyle w:val="ab"/>
      <w:framePr w:wrap="around" w:vAnchor="text" w:hAnchor="margin" w:xAlign="center" w:y="1"/>
      <w:rPr>
        <w:rStyle w:val="ad"/>
      </w:rPr>
    </w:pPr>
    <w:r>
      <w:rPr>
        <w:rStyle w:val="ad"/>
      </w:rPr>
      <w:fldChar w:fldCharType="begin"/>
    </w:r>
    <w:r w:rsidR="004038EA">
      <w:rPr>
        <w:rStyle w:val="ad"/>
      </w:rPr>
      <w:instrText xml:space="preserve">PAGE  </w:instrText>
    </w:r>
    <w:r>
      <w:rPr>
        <w:rStyle w:val="ad"/>
      </w:rPr>
      <w:fldChar w:fldCharType="end"/>
    </w:r>
  </w:p>
  <w:p w:rsidR="004038EA" w:rsidRDefault="004038E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EA" w:rsidRDefault="001B57AF" w:rsidP="004038EA">
    <w:pPr>
      <w:pStyle w:val="ab"/>
      <w:framePr w:wrap="around" w:vAnchor="text" w:hAnchor="margin" w:xAlign="center" w:y="1"/>
      <w:rPr>
        <w:rStyle w:val="ad"/>
      </w:rPr>
    </w:pPr>
    <w:r>
      <w:rPr>
        <w:rStyle w:val="ad"/>
      </w:rPr>
      <w:fldChar w:fldCharType="begin"/>
    </w:r>
    <w:r w:rsidR="004038EA">
      <w:rPr>
        <w:rStyle w:val="ad"/>
      </w:rPr>
      <w:instrText xml:space="preserve">PAGE  </w:instrText>
    </w:r>
    <w:r>
      <w:rPr>
        <w:rStyle w:val="ad"/>
      </w:rPr>
      <w:fldChar w:fldCharType="separate"/>
    </w:r>
    <w:r w:rsidR="005B3424">
      <w:rPr>
        <w:rStyle w:val="ad"/>
        <w:noProof/>
      </w:rPr>
      <w:t>1</w:t>
    </w:r>
    <w:r>
      <w:rPr>
        <w:rStyle w:val="ad"/>
      </w:rPr>
      <w:fldChar w:fldCharType="end"/>
    </w:r>
  </w:p>
  <w:p w:rsidR="004038EA" w:rsidRDefault="004038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698"/>
    <w:multiLevelType w:val="hybridMultilevel"/>
    <w:tmpl w:val="FADAFED8"/>
    <w:lvl w:ilvl="0" w:tplc="3B8A8BF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E11135"/>
    <w:multiLevelType w:val="hybridMultilevel"/>
    <w:tmpl w:val="972E2BAC"/>
    <w:lvl w:ilvl="0" w:tplc="C9B023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5B47AC"/>
    <w:multiLevelType w:val="hybridMultilevel"/>
    <w:tmpl w:val="A810067C"/>
    <w:lvl w:ilvl="0" w:tplc="C9B023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145C50"/>
    <w:multiLevelType w:val="hybridMultilevel"/>
    <w:tmpl w:val="AC3C08A0"/>
    <w:lvl w:ilvl="0" w:tplc="C14CFE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78852C0"/>
    <w:multiLevelType w:val="hybridMultilevel"/>
    <w:tmpl w:val="F6D27A62"/>
    <w:lvl w:ilvl="0" w:tplc="1026D7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ABC1F32"/>
    <w:multiLevelType w:val="multilevel"/>
    <w:tmpl w:val="0368176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6">
    <w:nsid w:val="2D39176A"/>
    <w:multiLevelType w:val="hybridMultilevel"/>
    <w:tmpl w:val="BE100AAE"/>
    <w:lvl w:ilvl="0" w:tplc="124425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DBC3987"/>
    <w:multiLevelType w:val="hybridMultilevel"/>
    <w:tmpl w:val="5A2EEEC0"/>
    <w:lvl w:ilvl="0" w:tplc="C9B023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DA0653"/>
    <w:multiLevelType w:val="hybridMultilevel"/>
    <w:tmpl w:val="B48E59AC"/>
    <w:lvl w:ilvl="0" w:tplc="AE848F0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E70350"/>
    <w:multiLevelType w:val="hybridMultilevel"/>
    <w:tmpl w:val="47C22DDE"/>
    <w:lvl w:ilvl="0" w:tplc="12941F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4222EDF"/>
    <w:multiLevelType w:val="hybridMultilevel"/>
    <w:tmpl w:val="28AC9E96"/>
    <w:lvl w:ilvl="0" w:tplc="8F9A78C0">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A57074"/>
    <w:multiLevelType w:val="multilevel"/>
    <w:tmpl w:val="D402DBF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C001C"/>
    <w:multiLevelType w:val="hybridMultilevel"/>
    <w:tmpl w:val="DDD4B35A"/>
    <w:lvl w:ilvl="0" w:tplc="3B8A8B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CA2FD7"/>
    <w:multiLevelType w:val="hybridMultilevel"/>
    <w:tmpl w:val="F2741388"/>
    <w:lvl w:ilvl="0" w:tplc="C9B023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F6B2BB0"/>
    <w:multiLevelType w:val="hybridMultilevel"/>
    <w:tmpl w:val="9DEAB34E"/>
    <w:lvl w:ilvl="0" w:tplc="22406D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041383F"/>
    <w:multiLevelType w:val="multilevel"/>
    <w:tmpl w:val="0368176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6">
    <w:nsid w:val="46F14522"/>
    <w:multiLevelType w:val="hybridMultilevel"/>
    <w:tmpl w:val="ECCE2602"/>
    <w:lvl w:ilvl="0" w:tplc="C9B023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8F9428D"/>
    <w:multiLevelType w:val="hybridMultilevel"/>
    <w:tmpl w:val="C9742270"/>
    <w:lvl w:ilvl="0" w:tplc="3B8A8B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B444B3"/>
    <w:multiLevelType w:val="multilevel"/>
    <w:tmpl w:val="278690F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4B926D8E"/>
    <w:multiLevelType w:val="multilevel"/>
    <w:tmpl w:val="F08E2AB0"/>
    <w:lvl w:ilvl="0">
      <w:start w:val="2"/>
      <w:numFmt w:val="decimal"/>
      <w:lvlText w:val="%1."/>
      <w:lvlJc w:val="left"/>
      <w:pPr>
        <w:ind w:left="3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8922A9"/>
    <w:multiLevelType w:val="hybridMultilevel"/>
    <w:tmpl w:val="B7D88032"/>
    <w:lvl w:ilvl="0" w:tplc="C9B023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FE4966"/>
    <w:multiLevelType w:val="multilevel"/>
    <w:tmpl w:val="278690F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nsid w:val="5F4364B2"/>
    <w:multiLevelType w:val="hybridMultilevel"/>
    <w:tmpl w:val="B6DA6562"/>
    <w:lvl w:ilvl="0" w:tplc="3B8A8B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5B659C"/>
    <w:multiLevelType w:val="hybridMultilevel"/>
    <w:tmpl w:val="9F064610"/>
    <w:lvl w:ilvl="0" w:tplc="3B8A8BF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551247F"/>
    <w:multiLevelType w:val="hybridMultilevel"/>
    <w:tmpl w:val="C84A3A7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04E431C"/>
    <w:multiLevelType w:val="hybridMultilevel"/>
    <w:tmpl w:val="73087F02"/>
    <w:lvl w:ilvl="0" w:tplc="3B8A8B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E57C3E"/>
    <w:multiLevelType w:val="hybridMultilevel"/>
    <w:tmpl w:val="156072BA"/>
    <w:lvl w:ilvl="0" w:tplc="C9B023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A21892"/>
    <w:multiLevelType w:val="hybridMultilevel"/>
    <w:tmpl w:val="B0FE835E"/>
    <w:lvl w:ilvl="0" w:tplc="EB1C57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EC52C90"/>
    <w:multiLevelType w:val="hybridMultilevel"/>
    <w:tmpl w:val="3C3E97FE"/>
    <w:lvl w:ilvl="0" w:tplc="81C289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9"/>
  </w:num>
  <w:num w:numId="3">
    <w:abstractNumId w:val="11"/>
  </w:num>
  <w:num w:numId="4">
    <w:abstractNumId w:val="10"/>
  </w:num>
  <w:num w:numId="5">
    <w:abstractNumId w:val="8"/>
  </w:num>
  <w:num w:numId="6">
    <w:abstractNumId w:val="5"/>
  </w:num>
  <w:num w:numId="7">
    <w:abstractNumId w:val="24"/>
  </w:num>
  <w:num w:numId="8">
    <w:abstractNumId w:val="9"/>
  </w:num>
  <w:num w:numId="9">
    <w:abstractNumId w:val="28"/>
  </w:num>
  <w:num w:numId="10">
    <w:abstractNumId w:val="14"/>
  </w:num>
  <w:num w:numId="11">
    <w:abstractNumId w:val="3"/>
  </w:num>
  <w:num w:numId="12">
    <w:abstractNumId w:val="27"/>
  </w:num>
  <w:num w:numId="13">
    <w:abstractNumId w:val="4"/>
  </w:num>
  <w:num w:numId="14">
    <w:abstractNumId w:val="26"/>
  </w:num>
  <w:num w:numId="15">
    <w:abstractNumId w:val="6"/>
  </w:num>
  <w:num w:numId="16">
    <w:abstractNumId w:val="20"/>
  </w:num>
  <w:num w:numId="17">
    <w:abstractNumId w:val="2"/>
  </w:num>
  <w:num w:numId="18">
    <w:abstractNumId w:val="13"/>
  </w:num>
  <w:num w:numId="19">
    <w:abstractNumId w:val="1"/>
  </w:num>
  <w:num w:numId="20">
    <w:abstractNumId w:val="7"/>
  </w:num>
  <w:num w:numId="21">
    <w:abstractNumId w:val="16"/>
  </w:num>
  <w:num w:numId="22">
    <w:abstractNumId w:val="15"/>
  </w:num>
  <w:num w:numId="23">
    <w:abstractNumId w:val="25"/>
  </w:num>
  <w:num w:numId="24">
    <w:abstractNumId w:val="22"/>
  </w:num>
  <w:num w:numId="25">
    <w:abstractNumId w:val="18"/>
  </w:num>
  <w:num w:numId="26">
    <w:abstractNumId w:val="12"/>
  </w:num>
  <w:num w:numId="27">
    <w:abstractNumId w:val="17"/>
  </w:num>
  <w:num w:numId="28">
    <w:abstractNumId w:val="2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numFmt w:val="chicago"/>
    <w:footnote w:id="0"/>
    <w:footnote w:id="1"/>
  </w:footnotePr>
  <w:endnotePr>
    <w:endnote w:id="0"/>
    <w:endnote w:id="1"/>
  </w:endnotePr>
  <w:compat/>
  <w:rsids>
    <w:rsidRoot w:val="006060D7"/>
    <w:rsid w:val="00017C84"/>
    <w:rsid w:val="00096AC6"/>
    <w:rsid w:val="000B66E4"/>
    <w:rsid w:val="000C3B7D"/>
    <w:rsid w:val="000E4C6F"/>
    <w:rsid w:val="000F77C9"/>
    <w:rsid w:val="00104E6D"/>
    <w:rsid w:val="001478A5"/>
    <w:rsid w:val="001964F5"/>
    <w:rsid w:val="001B57AF"/>
    <w:rsid w:val="001B73D0"/>
    <w:rsid w:val="001C6DF2"/>
    <w:rsid w:val="001D0103"/>
    <w:rsid w:val="002323E3"/>
    <w:rsid w:val="00252CE7"/>
    <w:rsid w:val="00280EBB"/>
    <w:rsid w:val="002C2F64"/>
    <w:rsid w:val="0034597F"/>
    <w:rsid w:val="00381B04"/>
    <w:rsid w:val="003A07E9"/>
    <w:rsid w:val="003E47A2"/>
    <w:rsid w:val="003F2234"/>
    <w:rsid w:val="00402525"/>
    <w:rsid w:val="004038EA"/>
    <w:rsid w:val="004071D0"/>
    <w:rsid w:val="00410F04"/>
    <w:rsid w:val="004151EB"/>
    <w:rsid w:val="00417E49"/>
    <w:rsid w:val="004265E7"/>
    <w:rsid w:val="00484135"/>
    <w:rsid w:val="004C5E0E"/>
    <w:rsid w:val="004C759C"/>
    <w:rsid w:val="004E72EF"/>
    <w:rsid w:val="00503936"/>
    <w:rsid w:val="00583E5A"/>
    <w:rsid w:val="00595B8C"/>
    <w:rsid w:val="005B3424"/>
    <w:rsid w:val="005E46C4"/>
    <w:rsid w:val="006034D3"/>
    <w:rsid w:val="006060D7"/>
    <w:rsid w:val="006634E1"/>
    <w:rsid w:val="00684AFD"/>
    <w:rsid w:val="006942E5"/>
    <w:rsid w:val="006A21CC"/>
    <w:rsid w:val="006A4927"/>
    <w:rsid w:val="006E797B"/>
    <w:rsid w:val="0070222F"/>
    <w:rsid w:val="00704368"/>
    <w:rsid w:val="00723E79"/>
    <w:rsid w:val="007330E0"/>
    <w:rsid w:val="00766A67"/>
    <w:rsid w:val="007872CD"/>
    <w:rsid w:val="00790468"/>
    <w:rsid w:val="007A54F9"/>
    <w:rsid w:val="007C0C54"/>
    <w:rsid w:val="007E07A5"/>
    <w:rsid w:val="008013C4"/>
    <w:rsid w:val="0089030F"/>
    <w:rsid w:val="00890DA0"/>
    <w:rsid w:val="008B3404"/>
    <w:rsid w:val="008C6C2A"/>
    <w:rsid w:val="008D002A"/>
    <w:rsid w:val="008D7116"/>
    <w:rsid w:val="008E238B"/>
    <w:rsid w:val="00951EF0"/>
    <w:rsid w:val="009B42CF"/>
    <w:rsid w:val="009D2737"/>
    <w:rsid w:val="009E7C16"/>
    <w:rsid w:val="009F5529"/>
    <w:rsid w:val="009F66A4"/>
    <w:rsid w:val="00A2590B"/>
    <w:rsid w:val="00A531CB"/>
    <w:rsid w:val="00AF2C98"/>
    <w:rsid w:val="00B42F55"/>
    <w:rsid w:val="00B44FA3"/>
    <w:rsid w:val="00B64BCC"/>
    <w:rsid w:val="00B8028D"/>
    <w:rsid w:val="00B83FF5"/>
    <w:rsid w:val="00BB3647"/>
    <w:rsid w:val="00BC687F"/>
    <w:rsid w:val="00C079A7"/>
    <w:rsid w:val="00C201B8"/>
    <w:rsid w:val="00C97965"/>
    <w:rsid w:val="00CA3B79"/>
    <w:rsid w:val="00CF0433"/>
    <w:rsid w:val="00D011C6"/>
    <w:rsid w:val="00D07DF6"/>
    <w:rsid w:val="00D13333"/>
    <w:rsid w:val="00D164C4"/>
    <w:rsid w:val="00D87AF1"/>
    <w:rsid w:val="00DA709A"/>
    <w:rsid w:val="00DB5A51"/>
    <w:rsid w:val="00DF5BDC"/>
    <w:rsid w:val="00E93E3C"/>
    <w:rsid w:val="00EA45E6"/>
    <w:rsid w:val="00ED715A"/>
    <w:rsid w:val="00EE3C27"/>
    <w:rsid w:val="00EE59B0"/>
    <w:rsid w:val="00F2648D"/>
    <w:rsid w:val="00F40BA4"/>
    <w:rsid w:val="00F53BBF"/>
    <w:rsid w:val="00F6707C"/>
    <w:rsid w:val="00F8582A"/>
    <w:rsid w:val="00FB11C0"/>
    <w:rsid w:val="00FB4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AF1"/>
    <w:pPr>
      <w:keepNext/>
      <w:jc w:val="center"/>
      <w:outlineLvl w:val="0"/>
    </w:pPr>
    <w:rPr>
      <w:b/>
      <w:snapToGrid w:val="0"/>
      <w:sz w:val="28"/>
      <w:szCs w:val="20"/>
    </w:rPr>
  </w:style>
  <w:style w:type="paragraph" w:styleId="2">
    <w:name w:val="heading 2"/>
    <w:basedOn w:val="a"/>
    <w:next w:val="a"/>
    <w:link w:val="20"/>
    <w:qFormat/>
    <w:rsid w:val="00D87AF1"/>
    <w:pPr>
      <w:keepNext/>
      <w:jc w:val="both"/>
      <w:outlineLvl w:val="1"/>
    </w:pPr>
    <w:rPr>
      <w:b/>
      <w:sz w:val="28"/>
    </w:rPr>
  </w:style>
  <w:style w:type="paragraph" w:styleId="3">
    <w:name w:val="heading 3"/>
    <w:basedOn w:val="a"/>
    <w:next w:val="a"/>
    <w:link w:val="30"/>
    <w:qFormat/>
    <w:rsid w:val="00D87AF1"/>
    <w:pPr>
      <w:keepNext/>
      <w:jc w:val="center"/>
      <w:outlineLvl w:val="2"/>
    </w:pPr>
    <w:rPr>
      <w:sz w:val="28"/>
    </w:rPr>
  </w:style>
  <w:style w:type="paragraph" w:styleId="4">
    <w:name w:val="heading 4"/>
    <w:basedOn w:val="a"/>
    <w:next w:val="a"/>
    <w:link w:val="40"/>
    <w:uiPriority w:val="9"/>
    <w:qFormat/>
    <w:rsid w:val="00D87AF1"/>
    <w:pPr>
      <w:keepNext/>
      <w:spacing w:before="240" w:after="60"/>
      <w:outlineLvl w:val="3"/>
    </w:pPr>
    <w:rPr>
      <w:rFonts w:ascii="Calibri" w:hAnsi="Calibri"/>
      <w:b/>
      <w:bCs/>
      <w:sz w:val="28"/>
      <w:szCs w:val="28"/>
    </w:rPr>
  </w:style>
  <w:style w:type="paragraph" w:styleId="5">
    <w:name w:val="heading 5"/>
    <w:basedOn w:val="a"/>
    <w:next w:val="a"/>
    <w:link w:val="50"/>
    <w:qFormat/>
    <w:rsid w:val="00D87AF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AF1"/>
    <w:rPr>
      <w:rFonts w:ascii="Times New Roman" w:eastAsia="Times New Roman" w:hAnsi="Times New Roman" w:cs="Times New Roman"/>
      <w:b/>
      <w:snapToGrid w:val="0"/>
      <w:sz w:val="28"/>
      <w:szCs w:val="20"/>
    </w:rPr>
  </w:style>
  <w:style w:type="character" w:customStyle="1" w:styleId="20">
    <w:name w:val="Заголовок 2 Знак"/>
    <w:basedOn w:val="a0"/>
    <w:link w:val="2"/>
    <w:rsid w:val="00D87AF1"/>
    <w:rPr>
      <w:rFonts w:ascii="Times New Roman" w:eastAsia="Times New Roman" w:hAnsi="Times New Roman" w:cs="Times New Roman"/>
      <w:b/>
      <w:sz w:val="28"/>
      <w:szCs w:val="24"/>
    </w:rPr>
  </w:style>
  <w:style w:type="character" w:customStyle="1" w:styleId="30">
    <w:name w:val="Заголовок 3 Знак"/>
    <w:basedOn w:val="a0"/>
    <w:link w:val="3"/>
    <w:rsid w:val="00D87AF1"/>
    <w:rPr>
      <w:rFonts w:ascii="Times New Roman" w:eastAsia="Times New Roman" w:hAnsi="Times New Roman" w:cs="Times New Roman"/>
      <w:sz w:val="28"/>
      <w:szCs w:val="24"/>
    </w:rPr>
  </w:style>
  <w:style w:type="character" w:customStyle="1" w:styleId="40">
    <w:name w:val="Заголовок 4 Знак"/>
    <w:basedOn w:val="a0"/>
    <w:link w:val="4"/>
    <w:uiPriority w:val="9"/>
    <w:rsid w:val="00D87AF1"/>
    <w:rPr>
      <w:rFonts w:ascii="Calibri" w:eastAsia="Times New Roman" w:hAnsi="Calibri" w:cs="Times New Roman"/>
      <w:b/>
      <w:bCs/>
      <w:sz w:val="28"/>
      <w:szCs w:val="28"/>
    </w:rPr>
  </w:style>
  <w:style w:type="character" w:customStyle="1" w:styleId="50">
    <w:name w:val="Заголовок 5 Знак"/>
    <w:basedOn w:val="a0"/>
    <w:link w:val="5"/>
    <w:rsid w:val="00D87AF1"/>
    <w:rPr>
      <w:rFonts w:ascii="Times New Roman" w:eastAsia="Times New Roman" w:hAnsi="Times New Roman" w:cs="Times New Roman"/>
      <w:b/>
      <w:bCs/>
      <w:i/>
      <w:iCs/>
      <w:sz w:val="26"/>
      <w:szCs w:val="26"/>
      <w:lang w:eastAsia="ru-RU"/>
    </w:rPr>
  </w:style>
  <w:style w:type="paragraph" w:styleId="a3">
    <w:name w:val="caption"/>
    <w:basedOn w:val="a"/>
    <w:next w:val="a"/>
    <w:qFormat/>
    <w:rsid w:val="00D87AF1"/>
    <w:pPr>
      <w:jc w:val="center"/>
    </w:pPr>
    <w:rPr>
      <w:b/>
      <w:snapToGrid w:val="0"/>
      <w:szCs w:val="20"/>
    </w:rPr>
  </w:style>
  <w:style w:type="paragraph" w:styleId="a4">
    <w:name w:val="Balloon Text"/>
    <w:basedOn w:val="a"/>
    <w:link w:val="a5"/>
    <w:semiHidden/>
    <w:rsid w:val="00D87AF1"/>
    <w:rPr>
      <w:rFonts w:ascii="Tahoma" w:hAnsi="Tahoma" w:cs="Tahoma"/>
      <w:sz w:val="16"/>
      <w:szCs w:val="16"/>
    </w:rPr>
  </w:style>
  <w:style w:type="character" w:customStyle="1" w:styleId="a5">
    <w:name w:val="Текст выноски Знак"/>
    <w:basedOn w:val="a0"/>
    <w:link w:val="a4"/>
    <w:semiHidden/>
    <w:rsid w:val="00D87AF1"/>
    <w:rPr>
      <w:rFonts w:ascii="Tahoma" w:eastAsia="Times New Roman" w:hAnsi="Tahoma" w:cs="Tahoma"/>
      <w:sz w:val="16"/>
      <w:szCs w:val="16"/>
      <w:lang w:eastAsia="ru-RU"/>
    </w:rPr>
  </w:style>
  <w:style w:type="paragraph" w:styleId="a6">
    <w:name w:val="Body Text Indent"/>
    <w:basedOn w:val="a"/>
    <w:link w:val="a7"/>
    <w:semiHidden/>
    <w:rsid w:val="00D87AF1"/>
    <w:pPr>
      <w:ind w:firstLine="720"/>
      <w:jc w:val="both"/>
    </w:pPr>
    <w:rPr>
      <w:sz w:val="28"/>
    </w:rPr>
  </w:style>
  <w:style w:type="character" w:customStyle="1" w:styleId="a7">
    <w:name w:val="Основной текст с отступом Знак"/>
    <w:basedOn w:val="a0"/>
    <w:link w:val="a6"/>
    <w:semiHidden/>
    <w:rsid w:val="00D87AF1"/>
    <w:rPr>
      <w:rFonts w:ascii="Times New Roman" w:eastAsia="Times New Roman" w:hAnsi="Times New Roman" w:cs="Times New Roman"/>
      <w:sz w:val="28"/>
      <w:szCs w:val="24"/>
    </w:rPr>
  </w:style>
  <w:style w:type="paragraph" w:styleId="a8">
    <w:name w:val="Body Text"/>
    <w:basedOn w:val="a"/>
    <w:link w:val="a9"/>
    <w:semiHidden/>
    <w:rsid w:val="00D87AF1"/>
    <w:pPr>
      <w:jc w:val="both"/>
    </w:pPr>
    <w:rPr>
      <w:sz w:val="28"/>
    </w:rPr>
  </w:style>
  <w:style w:type="character" w:customStyle="1" w:styleId="a9">
    <w:name w:val="Основной текст Знак"/>
    <w:basedOn w:val="a0"/>
    <w:link w:val="a8"/>
    <w:semiHidden/>
    <w:rsid w:val="00D87AF1"/>
    <w:rPr>
      <w:rFonts w:ascii="Times New Roman" w:eastAsia="Times New Roman" w:hAnsi="Times New Roman" w:cs="Times New Roman"/>
      <w:sz w:val="28"/>
      <w:szCs w:val="24"/>
      <w:lang w:eastAsia="ru-RU"/>
    </w:rPr>
  </w:style>
  <w:style w:type="paragraph" w:styleId="21">
    <w:name w:val="Body Text Indent 2"/>
    <w:basedOn w:val="a"/>
    <w:link w:val="22"/>
    <w:semiHidden/>
    <w:rsid w:val="00D87AF1"/>
    <w:pPr>
      <w:ind w:firstLine="705"/>
      <w:jc w:val="both"/>
    </w:pPr>
    <w:rPr>
      <w:sz w:val="28"/>
    </w:rPr>
  </w:style>
  <w:style w:type="character" w:customStyle="1" w:styleId="22">
    <w:name w:val="Основной текст с отступом 2 Знак"/>
    <w:basedOn w:val="a0"/>
    <w:link w:val="21"/>
    <w:semiHidden/>
    <w:rsid w:val="00D87AF1"/>
    <w:rPr>
      <w:rFonts w:ascii="Times New Roman" w:eastAsia="Times New Roman" w:hAnsi="Times New Roman" w:cs="Times New Roman"/>
      <w:sz w:val="28"/>
      <w:szCs w:val="24"/>
      <w:lang w:eastAsia="ru-RU"/>
    </w:rPr>
  </w:style>
  <w:style w:type="paragraph" w:customStyle="1" w:styleId="ConsPlusTitle">
    <w:name w:val="ConsPlusTitle"/>
    <w:uiPriority w:val="99"/>
    <w:rsid w:val="00D87A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7A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D87AF1"/>
    <w:rPr>
      <w:color w:val="0000FF"/>
      <w:u w:val="single"/>
    </w:rPr>
  </w:style>
  <w:style w:type="paragraph" w:styleId="ab">
    <w:name w:val="header"/>
    <w:basedOn w:val="a"/>
    <w:link w:val="ac"/>
    <w:rsid w:val="00D87AF1"/>
    <w:pPr>
      <w:tabs>
        <w:tab w:val="center" w:pos="4677"/>
        <w:tab w:val="right" w:pos="9355"/>
      </w:tabs>
    </w:pPr>
  </w:style>
  <w:style w:type="character" w:customStyle="1" w:styleId="ac">
    <w:name w:val="Верхний колонтитул Знак"/>
    <w:basedOn w:val="a0"/>
    <w:link w:val="ab"/>
    <w:rsid w:val="00D87AF1"/>
    <w:rPr>
      <w:rFonts w:ascii="Times New Roman" w:eastAsia="Times New Roman" w:hAnsi="Times New Roman" w:cs="Times New Roman"/>
      <w:sz w:val="24"/>
      <w:szCs w:val="24"/>
      <w:lang w:eastAsia="ru-RU"/>
    </w:rPr>
  </w:style>
  <w:style w:type="character" w:styleId="ad">
    <w:name w:val="page number"/>
    <w:basedOn w:val="a0"/>
    <w:rsid w:val="00D87AF1"/>
  </w:style>
  <w:style w:type="paragraph" w:styleId="23">
    <w:name w:val="Body Text 2"/>
    <w:basedOn w:val="a"/>
    <w:link w:val="24"/>
    <w:rsid w:val="00D87AF1"/>
    <w:pPr>
      <w:spacing w:after="120" w:line="480" w:lineRule="auto"/>
    </w:pPr>
  </w:style>
  <w:style w:type="character" w:customStyle="1" w:styleId="24">
    <w:name w:val="Основной текст 2 Знак"/>
    <w:basedOn w:val="a0"/>
    <w:link w:val="23"/>
    <w:rsid w:val="00D87AF1"/>
    <w:rPr>
      <w:rFonts w:ascii="Times New Roman" w:eastAsia="Times New Roman" w:hAnsi="Times New Roman" w:cs="Times New Roman"/>
      <w:sz w:val="24"/>
      <w:szCs w:val="24"/>
      <w:lang w:eastAsia="ru-RU"/>
    </w:rPr>
  </w:style>
  <w:style w:type="paragraph" w:styleId="ae">
    <w:name w:val="Title"/>
    <w:basedOn w:val="a"/>
    <w:link w:val="af"/>
    <w:qFormat/>
    <w:rsid w:val="00D87AF1"/>
    <w:pPr>
      <w:jc w:val="center"/>
    </w:pPr>
    <w:rPr>
      <w:b/>
      <w:sz w:val="28"/>
      <w:szCs w:val="20"/>
    </w:rPr>
  </w:style>
  <w:style w:type="character" w:customStyle="1" w:styleId="af">
    <w:name w:val="Название Знак"/>
    <w:basedOn w:val="a0"/>
    <w:link w:val="ae"/>
    <w:rsid w:val="00D87AF1"/>
    <w:rPr>
      <w:rFonts w:ascii="Times New Roman" w:eastAsia="Times New Roman" w:hAnsi="Times New Roman" w:cs="Times New Roman"/>
      <w:b/>
      <w:sz w:val="28"/>
      <w:szCs w:val="20"/>
    </w:rPr>
  </w:style>
  <w:style w:type="paragraph" w:customStyle="1" w:styleId="ConsPlusNonformat">
    <w:name w:val="ConsPlusNonformat"/>
    <w:uiPriority w:val="99"/>
    <w:rsid w:val="00D87A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Стиль"/>
    <w:uiPriority w:val="99"/>
    <w:rsid w:val="00D87AF1"/>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styleId="af1">
    <w:name w:val="annotation reference"/>
    <w:rsid w:val="00D87AF1"/>
    <w:rPr>
      <w:sz w:val="16"/>
      <w:szCs w:val="16"/>
    </w:rPr>
  </w:style>
  <w:style w:type="paragraph" w:styleId="af2">
    <w:name w:val="annotation text"/>
    <w:basedOn w:val="a"/>
    <w:link w:val="af3"/>
    <w:rsid w:val="00D87AF1"/>
    <w:rPr>
      <w:sz w:val="20"/>
      <w:szCs w:val="20"/>
    </w:rPr>
  </w:style>
  <w:style w:type="character" w:customStyle="1" w:styleId="af3">
    <w:name w:val="Текст примечания Знак"/>
    <w:basedOn w:val="a0"/>
    <w:link w:val="af2"/>
    <w:rsid w:val="00D87AF1"/>
    <w:rPr>
      <w:rFonts w:ascii="Times New Roman" w:eastAsia="Times New Roman" w:hAnsi="Times New Roman" w:cs="Times New Roman"/>
      <w:sz w:val="20"/>
      <w:szCs w:val="20"/>
      <w:lang w:eastAsia="ru-RU"/>
    </w:rPr>
  </w:style>
  <w:style w:type="paragraph" w:styleId="af4">
    <w:name w:val="annotation subject"/>
    <w:basedOn w:val="af2"/>
    <w:next w:val="af2"/>
    <w:link w:val="af5"/>
    <w:rsid w:val="00D87AF1"/>
    <w:rPr>
      <w:b/>
      <w:bCs/>
    </w:rPr>
  </w:style>
  <w:style w:type="character" w:customStyle="1" w:styleId="af5">
    <w:name w:val="Тема примечания Знак"/>
    <w:basedOn w:val="af3"/>
    <w:link w:val="af4"/>
    <w:rsid w:val="00D87AF1"/>
    <w:rPr>
      <w:b/>
      <w:bCs/>
    </w:rPr>
  </w:style>
  <w:style w:type="paragraph" w:styleId="af6">
    <w:name w:val="List Paragraph"/>
    <w:basedOn w:val="a"/>
    <w:qFormat/>
    <w:rsid w:val="00D87AF1"/>
    <w:pPr>
      <w:spacing w:line="276" w:lineRule="auto"/>
      <w:ind w:left="720"/>
      <w:contextualSpacing/>
    </w:pPr>
    <w:rPr>
      <w:rFonts w:ascii="Arial" w:eastAsia="Arial" w:hAnsi="Arial" w:cs="Arial"/>
      <w:color w:val="000000"/>
      <w:sz w:val="22"/>
      <w:szCs w:val="22"/>
    </w:rPr>
  </w:style>
  <w:style w:type="paragraph" w:customStyle="1" w:styleId="11">
    <w:name w:val="Обычный1"/>
    <w:rsid w:val="00D87AF1"/>
    <w:pPr>
      <w:spacing w:after="0"/>
      <w:ind w:firstLine="709"/>
      <w:jc w:val="both"/>
    </w:pPr>
    <w:rPr>
      <w:rFonts w:ascii="Calibri" w:eastAsia="Calibri" w:hAnsi="Calibri" w:cs="Calibri"/>
      <w:color w:val="000000"/>
      <w:lang w:eastAsia="ru-RU"/>
    </w:rPr>
  </w:style>
  <w:style w:type="character" w:customStyle="1" w:styleId="FontStyle13">
    <w:name w:val="Font Style13"/>
    <w:rsid w:val="00D87AF1"/>
    <w:rPr>
      <w:rFonts w:ascii="Times New Roman" w:hAnsi="Times New Roman" w:cs="Times New Roman"/>
      <w:sz w:val="26"/>
      <w:szCs w:val="26"/>
    </w:rPr>
  </w:style>
  <w:style w:type="paragraph" w:styleId="af7">
    <w:name w:val="Normal (Web)"/>
    <w:basedOn w:val="a"/>
    <w:semiHidden/>
    <w:unhideWhenUsed/>
    <w:rsid w:val="00D87AF1"/>
    <w:pPr>
      <w:spacing w:before="100" w:beforeAutospacing="1" w:after="100" w:afterAutospacing="1"/>
    </w:pPr>
  </w:style>
  <w:style w:type="paragraph" w:customStyle="1" w:styleId="12">
    <w:name w:val="Без интервала1"/>
    <w:qFormat/>
    <w:rsid w:val="00D87AF1"/>
    <w:pPr>
      <w:spacing w:after="0" w:line="240" w:lineRule="auto"/>
      <w:ind w:firstLine="709"/>
      <w:jc w:val="both"/>
    </w:pPr>
    <w:rPr>
      <w:rFonts w:ascii="Times New Roman" w:eastAsia="Calibri" w:hAnsi="Times New Roman" w:cs="Times New Roman"/>
      <w:sz w:val="28"/>
    </w:rPr>
  </w:style>
  <w:style w:type="paragraph" w:styleId="af8">
    <w:name w:val="footer"/>
    <w:basedOn w:val="a"/>
    <w:link w:val="af9"/>
    <w:rsid w:val="00D87AF1"/>
    <w:pPr>
      <w:tabs>
        <w:tab w:val="center" w:pos="4677"/>
        <w:tab w:val="right" w:pos="9355"/>
      </w:tabs>
    </w:pPr>
  </w:style>
  <w:style w:type="character" w:customStyle="1" w:styleId="af9">
    <w:name w:val="Нижний колонтитул Знак"/>
    <w:basedOn w:val="a0"/>
    <w:link w:val="af8"/>
    <w:rsid w:val="00D87AF1"/>
    <w:rPr>
      <w:rFonts w:ascii="Times New Roman" w:eastAsia="Times New Roman" w:hAnsi="Times New Roman" w:cs="Times New Roman"/>
      <w:sz w:val="24"/>
      <w:szCs w:val="24"/>
      <w:lang w:eastAsia="ru-RU"/>
    </w:rPr>
  </w:style>
  <w:style w:type="character" w:styleId="afa">
    <w:name w:val="Emphasis"/>
    <w:qFormat/>
    <w:rsid w:val="00D87AF1"/>
    <w:rPr>
      <w:i/>
      <w:iCs/>
    </w:rPr>
  </w:style>
  <w:style w:type="table" w:styleId="afb">
    <w:name w:val="Table Grid"/>
    <w:basedOn w:val="a1"/>
    <w:rsid w:val="00D87AF1"/>
    <w:pPr>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951EF0"/>
    <w:rPr>
      <w:sz w:val="20"/>
      <w:szCs w:val="20"/>
    </w:rPr>
  </w:style>
  <w:style w:type="character" w:customStyle="1" w:styleId="afd">
    <w:name w:val="Текст сноски Знак"/>
    <w:basedOn w:val="a0"/>
    <w:link w:val="afc"/>
    <w:uiPriority w:val="99"/>
    <w:semiHidden/>
    <w:rsid w:val="00951EF0"/>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951EF0"/>
    <w:rPr>
      <w:vertAlign w:val="superscript"/>
    </w:rPr>
  </w:style>
</w:styles>
</file>

<file path=word/webSettings.xml><?xml version="1.0" encoding="utf-8"?>
<w:webSettings xmlns:r="http://schemas.openxmlformats.org/officeDocument/2006/relationships" xmlns:w="http://schemas.openxmlformats.org/wordprocessingml/2006/main">
  <w:divs>
    <w:div w:id="341055572">
      <w:bodyDiv w:val="1"/>
      <w:marLeft w:val="0"/>
      <w:marRight w:val="0"/>
      <w:marTop w:val="0"/>
      <w:marBottom w:val="0"/>
      <w:divBdr>
        <w:top w:val="none" w:sz="0" w:space="0" w:color="auto"/>
        <w:left w:val="none" w:sz="0" w:space="0" w:color="auto"/>
        <w:bottom w:val="none" w:sz="0" w:space="0" w:color="auto"/>
        <w:right w:val="none" w:sz="0" w:space="0" w:color="auto"/>
      </w:divBdr>
    </w:div>
    <w:div w:id="1130903162">
      <w:bodyDiv w:val="1"/>
      <w:marLeft w:val="0"/>
      <w:marRight w:val="0"/>
      <w:marTop w:val="0"/>
      <w:marBottom w:val="0"/>
      <w:divBdr>
        <w:top w:val="none" w:sz="0" w:space="0" w:color="auto"/>
        <w:left w:val="none" w:sz="0" w:space="0" w:color="auto"/>
        <w:bottom w:val="none" w:sz="0" w:space="0" w:color="auto"/>
        <w:right w:val="none" w:sz="0" w:space="0" w:color="auto"/>
      </w:divBdr>
    </w:div>
    <w:div w:id="1412120797">
      <w:bodyDiv w:val="1"/>
      <w:marLeft w:val="0"/>
      <w:marRight w:val="0"/>
      <w:marTop w:val="0"/>
      <w:marBottom w:val="0"/>
      <w:divBdr>
        <w:top w:val="none" w:sz="0" w:space="0" w:color="auto"/>
        <w:left w:val="none" w:sz="0" w:space="0" w:color="auto"/>
        <w:bottom w:val="none" w:sz="0" w:space="0" w:color="auto"/>
        <w:right w:val="none" w:sz="0" w:space="0" w:color="auto"/>
      </w:divBdr>
    </w:div>
    <w:div w:id="16908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rpk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rpk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rpko.ru/" TargetMode="External"/><Relationship Id="rId4" Type="http://schemas.openxmlformats.org/officeDocument/2006/relationships/settings" Target="settings.xml"/><Relationship Id="rId9" Type="http://schemas.openxmlformats.org/officeDocument/2006/relationships/hyperlink" Target="mailto:molpred42@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780E-1D10-4492-B2BD-31B4A092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rjenicin-ia</dc:creator>
  <cp:lastModifiedBy>rjenicin-ia</cp:lastModifiedBy>
  <cp:revision>19</cp:revision>
  <cp:lastPrinted>2019-09-06T09:08:00Z</cp:lastPrinted>
  <dcterms:created xsi:type="dcterms:W3CDTF">2019-09-05T06:34:00Z</dcterms:created>
  <dcterms:modified xsi:type="dcterms:W3CDTF">2019-09-06T10:47:00Z</dcterms:modified>
</cp:coreProperties>
</file>